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C3DA3" w14:textId="77777777" w:rsidR="00366922" w:rsidRDefault="008C65DD" w:rsidP="008C65DD">
      <w:r>
        <w:t>Congress Docket</w:t>
      </w:r>
    </w:p>
    <w:p w14:paraId="0AE56F15" w14:textId="77777777" w:rsidR="008C65DD" w:rsidRDefault="008C65DD" w:rsidP="008C65DD"/>
    <w:p w14:paraId="1EE33C71" w14:textId="77777777" w:rsidR="00CD52D9" w:rsidRPr="00CD52D9" w:rsidRDefault="00CD52D9" w:rsidP="00CD52D9">
      <w:pPr>
        <w:pStyle w:val="ListParagraph"/>
        <w:numPr>
          <w:ilvl w:val="0"/>
          <w:numId w:val="2"/>
        </w:numPr>
        <w:rPr>
          <w:rFonts w:ascii="Times New Roman" w:hAnsi="Times New Roman" w:cs="Times New Roman"/>
        </w:rPr>
      </w:pPr>
      <w:r>
        <w:rPr>
          <w:rFonts w:ascii="Times New Roman" w:hAnsi="Times New Roman" w:cs="Times New Roman"/>
        </w:rPr>
        <w:t>A Bill to Reinstate the Fairness Doctrine</w:t>
      </w:r>
    </w:p>
    <w:p w14:paraId="0E927D4A" w14:textId="77777777" w:rsidR="00CD52D9" w:rsidRPr="00CD52D9" w:rsidRDefault="00CD52D9" w:rsidP="00CD52D9">
      <w:pPr>
        <w:pStyle w:val="ListParagraph"/>
        <w:numPr>
          <w:ilvl w:val="0"/>
          <w:numId w:val="2"/>
        </w:numPr>
        <w:rPr>
          <w:rFonts w:ascii="Times New Roman" w:hAnsi="Times New Roman" w:cs="Times New Roman"/>
        </w:rPr>
      </w:pPr>
      <w:r w:rsidRPr="008C65DD">
        <w:rPr>
          <w:rFonts w:ascii="Arial" w:hAnsi="Arial" w:cs="Arial"/>
          <w:b/>
          <w:bCs/>
          <w:color w:val="000000"/>
          <w:sz w:val="22"/>
          <w:szCs w:val="22"/>
        </w:rPr>
        <w:t>The​ ​Sentencing​ ​Reform​ ​and​ ​Corrections​ ​Act​ ​of​ ​2017</w:t>
      </w:r>
    </w:p>
    <w:p w14:paraId="24DD493D" w14:textId="77777777" w:rsidR="00CD52D9" w:rsidRPr="00545D28" w:rsidRDefault="00CD52D9" w:rsidP="00CD52D9">
      <w:pPr>
        <w:pStyle w:val="ListParagraph"/>
        <w:numPr>
          <w:ilvl w:val="0"/>
          <w:numId w:val="2"/>
        </w:numPr>
        <w:rPr>
          <w:rFonts w:ascii="Times New Roman" w:hAnsi="Times New Roman" w:cs="Times New Roman"/>
        </w:rPr>
      </w:pPr>
      <w:r w:rsidRPr="00545D28">
        <w:rPr>
          <w:rFonts w:ascii="Arial" w:hAnsi="Arial" w:cs="Arial"/>
          <w:b/>
          <w:bCs/>
          <w:color w:val="000000"/>
          <w:sz w:val="22"/>
          <w:szCs w:val="22"/>
        </w:rPr>
        <w:t xml:space="preserve">A​ ​Bill​ ​to​ ​Repeal​ ​the​ ​Professional​ ​and​ ​Amateur​ ​Sports​ ​Protection​ ​Act </w:t>
      </w:r>
    </w:p>
    <w:p w14:paraId="584F7C54" w14:textId="77777777" w:rsidR="00CD52D9" w:rsidRPr="00545D28" w:rsidRDefault="00CD52D9" w:rsidP="00CD52D9">
      <w:pPr>
        <w:pStyle w:val="ListParagraph"/>
        <w:numPr>
          <w:ilvl w:val="0"/>
          <w:numId w:val="2"/>
        </w:numPr>
        <w:rPr>
          <w:rFonts w:ascii="Times New Roman" w:hAnsi="Times New Roman" w:cs="Times New Roman"/>
        </w:rPr>
      </w:pPr>
      <w:r w:rsidRPr="00545D28">
        <w:rPr>
          <w:rFonts w:ascii="Arial" w:hAnsi="Arial" w:cs="Arial"/>
          <w:b/>
          <w:bCs/>
          <w:color w:val="000000"/>
          <w:sz w:val="22"/>
          <w:szCs w:val="22"/>
        </w:rPr>
        <w:t>A​ ​Bill​ ​to​ ​Ensure​ ​Public​ ​Universities​ ​Respect​ ​Their​ ​Students</w:t>
      </w:r>
    </w:p>
    <w:p w14:paraId="7C61942E" w14:textId="77777777" w:rsidR="0020013A" w:rsidRPr="0020013A" w:rsidRDefault="00CD52D9" w:rsidP="008C65DD">
      <w:pPr>
        <w:pStyle w:val="ListParagraph"/>
        <w:numPr>
          <w:ilvl w:val="0"/>
          <w:numId w:val="2"/>
        </w:numPr>
        <w:rPr>
          <w:rFonts w:ascii="Times New Roman" w:hAnsi="Times New Roman" w:cs="Times New Roman"/>
        </w:rPr>
      </w:pPr>
      <w:r>
        <w:rPr>
          <w:rFonts w:ascii="Times New Roman" w:hAnsi="Times New Roman" w:cs="Times New Roman"/>
        </w:rPr>
        <w:t>A Resolution to Amend House Terms</w:t>
      </w:r>
    </w:p>
    <w:p w14:paraId="467E979B" w14:textId="77777777" w:rsidR="00CD52D9" w:rsidRPr="00545D28" w:rsidRDefault="00CD52D9" w:rsidP="00CD52D9">
      <w:pPr>
        <w:pStyle w:val="ListParagraph"/>
        <w:numPr>
          <w:ilvl w:val="0"/>
          <w:numId w:val="2"/>
        </w:numPr>
        <w:rPr>
          <w:rFonts w:ascii="Times New Roman" w:hAnsi="Times New Roman" w:cs="Times New Roman"/>
        </w:rPr>
      </w:pPr>
      <w:r w:rsidRPr="00545D28">
        <w:rPr>
          <w:rFonts w:ascii="Arial" w:hAnsi="Arial" w:cs="Arial"/>
          <w:b/>
          <w:bCs/>
          <w:color w:val="000000"/>
          <w:sz w:val="22"/>
          <w:szCs w:val="22"/>
        </w:rPr>
        <w:t>A​ ​Resolution​ ​to​ ​Ensure​ ​Hospitals​ ​Are​ ​Stocked​ ​to​ ​the​ ​Brim</w:t>
      </w:r>
    </w:p>
    <w:p w14:paraId="018AE88F" w14:textId="77777777" w:rsidR="00AA032A" w:rsidRPr="00AA032A" w:rsidRDefault="00AA032A" w:rsidP="00AA032A">
      <w:pPr>
        <w:pStyle w:val="ListParagraph"/>
        <w:numPr>
          <w:ilvl w:val="0"/>
          <w:numId w:val="2"/>
        </w:numPr>
        <w:rPr>
          <w:rFonts w:ascii="Times New Roman" w:hAnsi="Times New Roman" w:cs="Times New Roman"/>
        </w:rPr>
      </w:pPr>
      <w:r w:rsidRPr="00AA032A">
        <w:rPr>
          <w:rFonts w:ascii="Arial" w:hAnsi="Arial" w:cs="Arial"/>
          <w:b/>
          <w:bCs/>
          <w:color w:val="000000"/>
          <w:sz w:val="22"/>
          <w:szCs w:val="22"/>
        </w:rPr>
        <w:t>A​ ​Resolution​ ​to​ ​Eliminate​ ​Tax​ ​Breaks​ ​for​ ​Professional​ ​Sports​ ​Stadiums</w:t>
      </w:r>
    </w:p>
    <w:p w14:paraId="490861DB" w14:textId="77777777" w:rsidR="00CD52D9" w:rsidRPr="00CD52D9" w:rsidRDefault="00CD52D9" w:rsidP="00AA032A">
      <w:pPr>
        <w:pStyle w:val="ListParagraph"/>
        <w:numPr>
          <w:ilvl w:val="0"/>
          <w:numId w:val="2"/>
        </w:numPr>
        <w:rPr>
          <w:rFonts w:ascii="Times New Roman" w:hAnsi="Times New Roman" w:cs="Times New Roman"/>
        </w:rPr>
      </w:pPr>
      <w:r>
        <w:rPr>
          <w:rFonts w:ascii="Times New Roman" w:hAnsi="Times New Roman" w:cs="Times New Roman"/>
        </w:rPr>
        <w:t>A Bill to Equalize Redistricting in the States</w:t>
      </w:r>
    </w:p>
    <w:p w14:paraId="619EF955" w14:textId="77777777" w:rsidR="00AA032A" w:rsidRPr="00AA032A" w:rsidRDefault="00AA032A" w:rsidP="00AA032A">
      <w:pPr>
        <w:pStyle w:val="ListParagraph"/>
        <w:numPr>
          <w:ilvl w:val="0"/>
          <w:numId w:val="2"/>
        </w:numPr>
        <w:rPr>
          <w:rFonts w:ascii="Times New Roman" w:hAnsi="Times New Roman" w:cs="Times New Roman"/>
        </w:rPr>
      </w:pPr>
      <w:r w:rsidRPr="00AA032A">
        <w:rPr>
          <w:rFonts w:ascii="Arial" w:hAnsi="Arial" w:cs="Arial"/>
          <w:b/>
          <w:bCs/>
          <w:color w:val="000000"/>
          <w:sz w:val="22"/>
          <w:szCs w:val="22"/>
        </w:rPr>
        <w:t>A​ ​Bill​ ​to​ ​WASH​ ​Away​ ​the​ ​Water​ ​Worries​ ​of​ ​West​ ​Africa</w:t>
      </w:r>
    </w:p>
    <w:p w14:paraId="2AD010F7" w14:textId="77777777" w:rsidR="00545D28" w:rsidRPr="00545D28" w:rsidRDefault="00545D28" w:rsidP="00545D28">
      <w:pPr>
        <w:pStyle w:val="ListParagraph"/>
        <w:numPr>
          <w:ilvl w:val="0"/>
          <w:numId w:val="2"/>
        </w:numPr>
        <w:rPr>
          <w:rFonts w:ascii="Times New Roman" w:hAnsi="Times New Roman" w:cs="Times New Roman"/>
        </w:rPr>
      </w:pPr>
      <w:r w:rsidRPr="00545D28">
        <w:rPr>
          <w:rFonts w:ascii="Arial" w:hAnsi="Arial" w:cs="Arial"/>
          <w:b/>
          <w:bCs/>
          <w:color w:val="000000"/>
          <w:sz w:val="22"/>
          <w:szCs w:val="22"/>
        </w:rPr>
        <w:t>The​ ​PRO​ ​Sports​ ​Act​ ​of​ ​2017</w:t>
      </w:r>
    </w:p>
    <w:p w14:paraId="0B279A77" w14:textId="77777777" w:rsidR="00545D28" w:rsidRPr="00545D28" w:rsidRDefault="00545D28" w:rsidP="00545D28">
      <w:pPr>
        <w:pStyle w:val="ListParagraph"/>
        <w:numPr>
          <w:ilvl w:val="0"/>
          <w:numId w:val="2"/>
        </w:numPr>
        <w:rPr>
          <w:rFonts w:ascii="Times New Roman" w:hAnsi="Times New Roman" w:cs="Times New Roman"/>
        </w:rPr>
      </w:pPr>
      <w:r w:rsidRPr="00545D28">
        <w:rPr>
          <w:rFonts w:ascii="Arial" w:hAnsi="Arial" w:cs="Arial"/>
          <w:b/>
          <w:bCs/>
          <w:color w:val="000000"/>
          <w:sz w:val="22"/>
          <w:szCs w:val="22"/>
        </w:rPr>
        <w:t>A​ ​Bill​ ​to​ ​“Just​ ​Do​ ​It”​ ​for​ ​Student​ ​Athletes</w:t>
      </w:r>
    </w:p>
    <w:p w14:paraId="095D8CB1" w14:textId="77777777" w:rsidR="00545D28" w:rsidRPr="00545D28" w:rsidRDefault="00545D28" w:rsidP="00545D28">
      <w:pPr>
        <w:pStyle w:val="ListParagraph"/>
        <w:numPr>
          <w:ilvl w:val="0"/>
          <w:numId w:val="2"/>
        </w:numPr>
        <w:rPr>
          <w:rFonts w:ascii="Times New Roman" w:hAnsi="Times New Roman" w:cs="Times New Roman"/>
        </w:rPr>
      </w:pPr>
      <w:r w:rsidRPr="00545D28">
        <w:rPr>
          <w:rFonts w:ascii="Arial" w:hAnsi="Arial" w:cs="Arial"/>
          <w:b/>
          <w:bCs/>
          <w:color w:val="000000"/>
          <w:sz w:val="22"/>
          <w:szCs w:val="22"/>
        </w:rPr>
        <w:t>A​ ​Bill​ ​to​ ​Fund​ ​CRISPR</w:t>
      </w:r>
    </w:p>
    <w:p w14:paraId="64EB2463" w14:textId="77777777" w:rsidR="00CD52D9" w:rsidRPr="00CD52D9" w:rsidRDefault="00CD52D9" w:rsidP="00545D28">
      <w:pPr>
        <w:pStyle w:val="ListParagraph"/>
        <w:numPr>
          <w:ilvl w:val="0"/>
          <w:numId w:val="2"/>
        </w:numPr>
        <w:rPr>
          <w:rFonts w:ascii="Times New Roman" w:hAnsi="Times New Roman" w:cs="Times New Roman"/>
        </w:rPr>
      </w:pPr>
      <w:r>
        <w:rPr>
          <w:rFonts w:ascii="Times New Roman" w:hAnsi="Times New Roman" w:cs="Times New Roman"/>
        </w:rPr>
        <w:t>A Resolution to Reduce Piracy</w:t>
      </w:r>
    </w:p>
    <w:p w14:paraId="2BDFCBBF" w14:textId="77777777" w:rsidR="00545D28" w:rsidRPr="00545D28" w:rsidRDefault="00545D28" w:rsidP="00545D28">
      <w:pPr>
        <w:pStyle w:val="ListParagraph"/>
        <w:numPr>
          <w:ilvl w:val="0"/>
          <w:numId w:val="2"/>
        </w:numPr>
        <w:rPr>
          <w:rFonts w:ascii="Times New Roman" w:hAnsi="Times New Roman" w:cs="Times New Roman"/>
        </w:rPr>
      </w:pPr>
      <w:r w:rsidRPr="00545D28">
        <w:rPr>
          <w:rFonts w:ascii="Arial" w:hAnsi="Arial" w:cs="Arial"/>
          <w:b/>
          <w:bCs/>
          <w:color w:val="000000"/>
          <w:sz w:val="22"/>
          <w:szCs w:val="22"/>
        </w:rPr>
        <w:t>A Bill to Counter the Opioid Crisis</w:t>
      </w:r>
    </w:p>
    <w:p w14:paraId="439839CD" w14:textId="77777777" w:rsidR="00CD52D9" w:rsidRPr="00CD52D9" w:rsidRDefault="00CD52D9" w:rsidP="00CD52D9">
      <w:pPr>
        <w:pStyle w:val="ListParagraph"/>
        <w:numPr>
          <w:ilvl w:val="0"/>
          <w:numId w:val="2"/>
        </w:numPr>
        <w:rPr>
          <w:rFonts w:ascii="Times New Roman" w:hAnsi="Times New Roman" w:cs="Times New Roman"/>
        </w:rPr>
      </w:pPr>
      <w:r>
        <w:rPr>
          <w:rFonts w:ascii="Times New Roman" w:hAnsi="Times New Roman" w:cs="Times New Roman"/>
        </w:rPr>
        <w:t>A Resolution to Open Federal Lands</w:t>
      </w:r>
    </w:p>
    <w:p w14:paraId="41EE3807" w14:textId="77777777" w:rsidR="00CD52D9" w:rsidRPr="00545D28" w:rsidRDefault="00CD52D9" w:rsidP="00CD52D9">
      <w:pPr>
        <w:pStyle w:val="ListParagraph"/>
        <w:numPr>
          <w:ilvl w:val="0"/>
          <w:numId w:val="2"/>
        </w:numPr>
        <w:rPr>
          <w:rFonts w:ascii="Times New Roman" w:hAnsi="Times New Roman" w:cs="Times New Roman"/>
        </w:rPr>
      </w:pPr>
      <w:r w:rsidRPr="00545D28">
        <w:rPr>
          <w:rFonts w:ascii="Arial" w:hAnsi="Arial" w:cs="Arial"/>
          <w:b/>
          <w:bCs/>
          <w:color w:val="000000"/>
          <w:sz w:val="22"/>
          <w:szCs w:val="22"/>
        </w:rPr>
        <w:t>A Bill to Fund the Mining of Asteroids</w:t>
      </w:r>
    </w:p>
    <w:p w14:paraId="6AE8341D" w14:textId="77777777" w:rsidR="00CD52D9" w:rsidRPr="00545D28" w:rsidRDefault="00CD52D9" w:rsidP="00CD52D9">
      <w:pPr>
        <w:pStyle w:val="ListParagraph"/>
        <w:numPr>
          <w:ilvl w:val="0"/>
          <w:numId w:val="2"/>
        </w:numPr>
        <w:rPr>
          <w:rFonts w:ascii="Times New Roman" w:hAnsi="Times New Roman" w:cs="Times New Roman"/>
        </w:rPr>
      </w:pPr>
      <w:r w:rsidRPr="00545D28">
        <w:rPr>
          <w:rFonts w:ascii="Arial" w:hAnsi="Arial" w:cs="Arial"/>
          <w:b/>
          <w:bCs/>
          <w:color w:val="000000"/>
          <w:sz w:val="22"/>
          <w:szCs w:val="22"/>
        </w:rPr>
        <w:t>A​ ​Resolution​ ​to​ ​Limit​ ​Grain​ ​Production​ ​and​ ​Allocation</w:t>
      </w:r>
      <w:r w:rsidRPr="00545D28">
        <w:rPr>
          <w:rFonts w:ascii="Arial" w:hAnsi="Arial" w:cs="Arial"/>
          <w:color w:val="000000"/>
          <w:sz w:val="22"/>
          <w:szCs w:val="22"/>
        </w:rPr>
        <w:t xml:space="preserve"> </w:t>
      </w:r>
    </w:p>
    <w:p w14:paraId="692438FD" w14:textId="77777777" w:rsidR="00545D28" w:rsidRPr="00545D28" w:rsidRDefault="00545D28" w:rsidP="00545D28">
      <w:pPr>
        <w:pStyle w:val="ListParagraph"/>
        <w:numPr>
          <w:ilvl w:val="0"/>
          <w:numId w:val="2"/>
        </w:numPr>
        <w:rPr>
          <w:rFonts w:ascii="Times New Roman" w:hAnsi="Times New Roman" w:cs="Times New Roman"/>
        </w:rPr>
      </w:pPr>
      <w:r w:rsidRPr="00545D28">
        <w:rPr>
          <w:rFonts w:ascii="Arial" w:hAnsi="Arial" w:cs="Arial"/>
          <w:b/>
          <w:bCs/>
          <w:color w:val="000000"/>
          <w:sz w:val="22"/>
          <w:szCs w:val="22"/>
        </w:rPr>
        <w:t>Tax Simplification Act of 2017</w:t>
      </w:r>
    </w:p>
    <w:p w14:paraId="2DAB36E0" w14:textId="77777777" w:rsidR="008C65DD" w:rsidRDefault="008C65DD" w:rsidP="00CD52D9">
      <w:pPr>
        <w:pStyle w:val="ListParagraph"/>
      </w:pPr>
    </w:p>
    <w:p w14:paraId="1C64F79C" w14:textId="77777777" w:rsidR="00CD52D9" w:rsidRDefault="00CD52D9" w:rsidP="00CD52D9">
      <w:pPr>
        <w:pStyle w:val="ListParagraph"/>
      </w:pPr>
    </w:p>
    <w:p w14:paraId="687BD30B" w14:textId="77777777" w:rsidR="00943978" w:rsidRDefault="00943978">
      <w:r>
        <w:br w:type="page"/>
      </w:r>
    </w:p>
    <w:p w14:paraId="715C2FC0" w14:textId="77777777" w:rsidR="00943978" w:rsidRDefault="00943978" w:rsidP="00943978">
      <w:pPr>
        <w:spacing w:before="62"/>
        <w:ind w:left="1420"/>
        <w:rPr>
          <w:rFonts w:ascii="Trebuchet MS" w:eastAsia="Trebuchet MS" w:hAnsi="Trebuchet MS" w:cs="Trebuchet MS"/>
          <w:sz w:val="36"/>
          <w:szCs w:val="36"/>
        </w:rPr>
      </w:pPr>
      <w:r>
        <w:rPr>
          <w:rFonts w:ascii="Trebuchet MS" w:eastAsia="Trebuchet MS" w:hAnsi="Trebuchet MS" w:cs="Trebuchet MS"/>
          <w:b/>
          <w:sz w:val="36"/>
          <w:szCs w:val="36"/>
        </w:rPr>
        <w:lastRenderedPageBreak/>
        <w:t>A Bill to Reinstate the Fairness Doctrine</w:t>
      </w:r>
    </w:p>
    <w:p w14:paraId="78A0C205" w14:textId="77777777" w:rsidR="00943978" w:rsidRDefault="00943978" w:rsidP="00943978">
      <w:pPr>
        <w:spacing w:before="5" w:line="100" w:lineRule="auto"/>
        <w:rPr>
          <w:sz w:val="11"/>
          <w:szCs w:val="11"/>
        </w:rPr>
      </w:pPr>
    </w:p>
    <w:p w14:paraId="4A4041F6" w14:textId="77777777" w:rsidR="00943978" w:rsidRDefault="00943978" w:rsidP="00943978">
      <w:pPr>
        <w:spacing w:line="200" w:lineRule="auto"/>
      </w:pPr>
    </w:p>
    <w:p w14:paraId="1E2F55DB" w14:textId="77777777" w:rsidR="00943978" w:rsidRDefault="00943978" w:rsidP="00943978">
      <w:pPr>
        <w:spacing w:line="200" w:lineRule="auto"/>
      </w:pPr>
    </w:p>
    <w:p w14:paraId="18FD8415" w14:textId="77777777" w:rsidR="00943978" w:rsidRDefault="00943978" w:rsidP="00943978">
      <w:pPr>
        <w:ind w:left="100"/>
        <w:rPr>
          <w:rFonts w:ascii="Trebuchet MS" w:eastAsia="Trebuchet MS" w:hAnsi="Trebuchet MS" w:cs="Trebuchet MS"/>
        </w:rPr>
      </w:pPr>
      <w:r>
        <w:rPr>
          <w:rFonts w:ascii="Trebuchet MS" w:eastAsia="Trebuchet MS" w:hAnsi="Trebuchet MS" w:cs="Trebuchet MS"/>
        </w:rPr>
        <w:t>BE IT ENACTED BY THE CONGRESS HERE ASSEMBLED THAT:</w:t>
      </w:r>
    </w:p>
    <w:p w14:paraId="50C0E515" w14:textId="77777777" w:rsidR="00943978" w:rsidRDefault="00943978" w:rsidP="00943978">
      <w:pPr>
        <w:spacing w:before="1" w:line="180" w:lineRule="auto"/>
        <w:rPr>
          <w:sz w:val="18"/>
          <w:szCs w:val="18"/>
        </w:rPr>
      </w:pPr>
    </w:p>
    <w:p w14:paraId="13212D19" w14:textId="77777777" w:rsidR="00943978" w:rsidRDefault="00943978" w:rsidP="00943978">
      <w:pPr>
        <w:spacing w:line="482" w:lineRule="auto"/>
        <w:ind w:left="1540" w:right="569" w:hanging="1440"/>
        <w:rPr>
          <w:rFonts w:ascii="Trebuchet MS" w:eastAsia="Trebuchet MS" w:hAnsi="Trebuchet MS" w:cs="Trebuchet MS"/>
        </w:rPr>
      </w:pPr>
      <w:r>
        <w:rPr>
          <w:rFonts w:ascii="Trebuchet MS" w:eastAsia="Trebuchet MS" w:hAnsi="Trebuchet MS" w:cs="Trebuchet MS"/>
          <w:b/>
        </w:rPr>
        <w:t>SECTION 1</w:t>
      </w:r>
      <w:r>
        <w:rPr>
          <w:rFonts w:ascii="Trebuchet MS" w:eastAsia="Trebuchet MS" w:hAnsi="Trebuchet MS" w:cs="Trebuchet MS"/>
        </w:rPr>
        <w:t>.  The Fairness Doctrine will be re-implemented by the FCC as a governing policy.</w:t>
      </w:r>
    </w:p>
    <w:p w14:paraId="7ACBE315" w14:textId="77777777" w:rsidR="00943978" w:rsidRDefault="00943978" w:rsidP="00943978">
      <w:pPr>
        <w:spacing w:line="482" w:lineRule="auto"/>
        <w:ind w:left="1540" w:right="261" w:hanging="1440"/>
        <w:rPr>
          <w:rFonts w:ascii="Trebuchet MS" w:eastAsia="Trebuchet MS" w:hAnsi="Trebuchet MS" w:cs="Trebuchet MS"/>
        </w:rPr>
      </w:pPr>
      <w:r>
        <w:rPr>
          <w:rFonts w:ascii="Trebuchet MS" w:eastAsia="Trebuchet MS" w:hAnsi="Trebuchet MS" w:cs="Trebuchet MS"/>
          <w:b/>
        </w:rPr>
        <w:t>SECTION 2</w:t>
      </w:r>
      <w:r>
        <w:rPr>
          <w:rFonts w:ascii="Trebuchet MS" w:eastAsia="Trebuchet MS" w:hAnsi="Trebuchet MS" w:cs="Trebuchet MS"/>
        </w:rPr>
        <w:t>.  The Fairness Doctrine shall be defined as the policy abolished by the FCC in 1987 that was primarily concerned with the news media providing a variety of viewpoints on any given topic.</w:t>
      </w:r>
    </w:p>
    <w:p w14:paraId="7AD39602" w14:textId="77777777" w:rsidR="00943978" w:rsidRDefault="00943978" w:rsidP="00943978">
      <w:pPr>
        <w:ind w:left="100"/>
        <w:rPr>
          <w:rFonts w:ascii="Trebuchet MS" w:eastAsia="Trebuchet MS" w:hAnsi="Trebuchet MS" w:cs="Trebuchet MS"/>
        </w:rPr>
      </w:pPr>
      <w:r>
        <w:rPr>
          <w:rFonts w:ascii="Trebuchet MS" w:eastAsia="Trebuchet MS" w:hAnsi="Trebuchet MS" w:cs="Trebuchet MS"/>
          <w:b/>
        </w:rPr>
        <w:t xml:space="preserve">SECTION 3.  </w:t>
      </w:r>
      <w:r>
        <w:rPr>
          <w:rFonts w:ascii="Trebuchet MS" w:eastAsia="Trebuchet MS" w:hAnsi="Trebuchet MS" w:cs="Trebuchet MS"/>
        </w:rPr>
        <w:t>The FCC will oversee implementation of this legislation.</w:t>
      </w:r>
    </w:p>
    <w:p w14:paraId="222ED4D2" w14:textId="77777777" w:rsidR="00943978" w:rsidRDefault="00943978" w:rsidP="00943978">
      <w:pPr>
        <w:spacing w:before="11" w:line="260" w:lineRule="auto"/>
        <w:rPr>
          <w:sz w:val="26"/>
          <w:szCs w:val="26"/>
        </w:rPr>
      </w:pPr>
    </w:p>
    <w:p w14:paraId="79A74D22" w14:textId="77777777" w:rsidR="00943978" w:rsidRDefault="00943978" w:rsidP="00943978">
      <w:pPr>
        <w:ind w:left="1540"/>
        <w:rPr>
          <w:rFonts w:ascii="Trebuchet MS" w:eastAsia="Trebuchet MS" w:hAnsi="Trebuchet MS" w:cs="Trebuchet MS"/>
        </w:rPr>
      </w:pPr>
      <w:r>
        <w:rPr>
          <w:rFonts w:ascii="Trebuchet MS" w:eastAsia="Trebuchet MS" w:hAnsi="Trebuchet MS" w:cs="Trebuchet MS"/>
        </w:rPr>
        <w:t>A. Any necessary funding will be drawn from the budget of the</w:t>
      </w:r>
    </w:p>
    <w:p w14:paraId="2247112E" w14:textId="77777777" w:rsidR="00943978" w:rsidRDefault="00943978" w:rsidP="00943978">
      <w:pPr>
        <w:spacing w:before="1" w:line="280" w:lineRule="auto"/>
        <w:rPr>
          <w:sz w:val="28"/>
          <w:szCs w:val="28"/>
        </w:rPr>
      </w:pPr>
    </w:p>
    <w:p w14:paraId="1B6AE70F" w14:textId="77777777" w:rsidR="00943978" w:rsidRDefault="00943978" w:rsidP="00943978">
      <w:pPr>
        <w:ind w:left="1900"/>
        <w:rPr>
          <w:rFonts w:ascii="Trebuchet MS" w:eastAsia="Trebuchet MS" w:hAnsi="Trebuchet MS" w:cs="Trebuchet MS"/>
        </w:rPr>
      </w:pPr>
      <w:r>
        <w:rPr>
          <w:rFonts w:ascii="Trebuchet MS" w:eastAsia="Trebuchet MS" w:hAnsi="Trebuchet MS" w:cs="Trebuchet MS"/>
        </w:rPr>
        <w:t>FCC.</w:t>
      </w:r>
    </w:p>
    <w:p w14:paraId="6F2ED9A7" w14:textId="77777777" w:rsidR="00943978" w:rsidRDefault="00943978" w:rsidP="00943978">
      <w:pPr>
        <w:spacing w:before="1" w:line="280" w:lineRule="auto"/>
        <w:rPr>
          <w:sz w:val="28"/>
          <w:szCs w:val="28"/>
        </w:rPr>
      </w:pPr>
    </w:p>
    <w:p w14:paraId="7360C623" w14:textId="77777777" w:rsidR="00943978" w:rsidRDefault="00943978" w:rsidP="00943978">
      <w:pPr>
        <w:ind w:left="100"/>
        <w:rPr>
          <w:rFonts w:ascii="Trebuchet MS" w:eastAsia="Trebuchet MS" w:hAnsi="Trebuchet MS" w:cs="Trebuchet MS"/>
        </w:rPr>
      </w:pPr>
      <w:r>
        <w:rPr>
          <w:rFonts w:ascii="Trebuchet MS" w:eastAsia="Trebuchet MS" w:hAnsi="Trebuchet MS" w:cs="Trebuchet MS"/>
          <w:b/>
        </w:rPr>
        <w:t xml:space="preserve">SECTION 4.  </w:t>
      </w:r>
      <w:r>
        <w:rPr>
          <w:rFonts w:ascii="Trebuchet MS" w:eastAsia="Trebuchet MS" w:hAnsi="Trebuchet MS" w:cs="Trebuchet MS"/>
        </w:rPr>
        <w:t>This legislation will go into effect three months after passage.</w:t>
      </w:r>
    </w:p>
    <w:p w14:paraId="629E3143" w14:textId="77777777" w:rsidR="00943978" w:rsidRDefault="00943978" w:rsidP="00943978">
      <w:pPr>
        <w:spacing w:before="1" w:line="160" w:lineRule="auto"/>
        <w:rPr>
          <w:sz w:val="16"/>
          <w:szCs w:val="16"/>
        </w:rPr>
      </w:pPr>
    </w:p>
    <w:p w14:paraId="69D4BD9D" w14:textId="77777777" w:rsidR="00943978" w:rsidRDefault="00943978" w:rsidP="00943978">
      <w:pPr>
        <w:spacing w:line="396" w:lineRule="auto"/>
        <w:ind w:left="1540" w:right="335" w:hanging="1440"/>
        <w:rPr>
          <w:rFonts w:ascii="Trebuchet MS" w:eastAsia="Trebuchet MS" w:hAnsi="Trebuchet MS" w:cs="Trebuchet MS"/>
        </w:rPr>
      </w:pPr>
      <w:r>
        <w:rPr>
          <w:rFonts w:ascii="Trebuchet MS" w:eastAsia="Trebuchet MS" w:hAnsi="Trebuchet MS" w:cs="Trebuchet MS"/>
          <w:b/>
        </w:rPr>
        <w:t xml:space="preserve">SECTION 5.  </w:t>
      </w:r>
      <w:r>
        <w:rPr>
          <w:rFonts w:ascii="Trebuchet MS" w:eastAsia="Trebuchet MS" w:hAnsi="Trebuchet MS" w:cs="Trebuchet MS"/>
        </w:rPr>
        <w:t>All laws in conflict with this legislation are hereby declared null and void.</w:t>
      </w:r>
    </w:p>
    <w:p w14:paraId="217B2DEB" w14:textId="77777777" w:rsidR="00943978" w:rsidRDefault="00943978" w:rsidP="00943978"/>
    <w:p w14:paraId="0D9D49D8" w14:textId="77777777" w:rsidR="00943978" w:rsidRDefault="00943978" w:rsidP="00943978"/>
    <w:p w14:paraId="6626A328" w14:textId="77777777" w:rsidR="00943978" w:rsidRDefault="00943978" w:rsidP="00943978">
      <w:r>
        <w:br w:type="page"/>
      </w:r>
    </w:p>
    <w:p w14:paraId="734E1E81" w14:textId="77777777" w:rsidR="00943978" w:rsidRPr="00CE2FA6" w:rsidRDefault="00943978" w:rsidP="00943978">
      <w:pPr>
        <w:jc w:val="center"/>
        <w:rPr>
          <w:rFonts w:ascii="Times New Roman" w:hAnsi="Times New Roman" w:cs="Times New Roman"/>
        </w:rPr>
      </w:pPr>
      <w:r w:rsidRPr="00CE2FA6">
        <w:rPr>
          <w:rFonts w:ascii="Arial" w:hAnsi="Arial" w:cs="Arial"/>
          <w:b/>
          <w:bCs/>
          <w:color w:val="000000"/>
          <w:sz w:val="22"/>
          <w:szCs w:val="22"/>
        </w:rPr>
        <w:t>The​ ​Sentencing​ ​Reform​ ​and​ ​Corrections​ ​Act​ ​of​ ​2017</w:t>
      </w:r>
    </w:p>
    <w:p w14:paraId="16F52710" w14:textId="77777777" w:rsidR="00943978" w:rsidRPr="00CE2FA6" w:rsidRDefault="00943978" w:rsidP="00943978">
      <w:pPr>
        <w:rPr>
          <w:rFonts w:ascii="Times New Roman" w:eastAsia="Times New Roman" w:hAnsi="Times New Roman" w:cs="Times New Roman"/>
        </w:rPr>
      </w:pPr>
    </w:p>
    <w:p w14:paraId="55E84F60"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BE​ ​IT​ ​ENACTED​ ​BY​ ​THE​ ​CONGRESS​ ​HERE​ ​ASSEMBLED​ ​THAT:</w:t>
      </w:r>
    </w:p>
    <w:p w14:paraId="4C3A096A" w14:textId="77777777" w:rsidR="00943978" w:rsidRPr="00CE2FA6" w:rsidRDefault="00943978" w:rsidP="00943978">
      <w:pPr>
        <w:rPr>
          <w:rFonts w:ascii="Times New Roman" w:eastAsia="Times New Roman" w:hAnsi="Times New Roman" w:cs="Times New Roman"/>
        </w:rPr>
      </w:pPr>
    </w:p>
    <w:p w14:paraId="698804CB"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​1.​ ​The complete text of the Sentencing Reform and Corrections Act of 2017 (S. 1917) is hereby enacted.</w:t>
      </w:r>
    </w:p>
    <w:p w14:paraId="222CBF0F" w14:textId="77777777" w:rsidR="00943978" w:rsidRPr="00CE2FA6" w:rsidRDefault="00943978" w:rsidP="00943978">
      <w:pPr>
        <w:rPr>
          <w:rFonts w:ascii="Times New Roman" w:eastAsia="Times New Roman" w:hAnsi="Times New Roman" w:cs="Times New Roman"/>
        </w:rPr>
      </w:pPr>
    </w:p>
    <w:p w14:paraId="29AA57BA"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​2.​ ​Sections 101-109 of ‘Sentence Reform’ and Sections 201-212 of ‘Corrections Act’</w:t>
      </w:r>
    </w:p>
    <w:p w14:paraId="06F433AB"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shall apply to:</w:t>
      </w:r>
    </w:p>
    <w:p w14:paraId="616EEA54"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A. Any offense that was committed before the date of enactment of this legislation ,</w:t>
      </w:r>
    </w:p>
    <w:p w14:paraId="77209618"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if a sentence for the offense has not been imposed as of such date of enactment.</w:t>
      </w:r>
    </w:p>
    <w:p w14:paraId="382B010B"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B. In the case of a defendant who, before the date of enactment of this legislation,</w:t>
      </w:r>
    </w:p>
    <w:p w14:paraId="64D3D33E"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was convicted of an offense for which the penalty is amended by this section and</w:t>
      </w:r>
    </w:p>
    <w:p w14:paraId="2D5BDFF8"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was sentenced to a term of imprisonment for the offense, a term of imprisonment</w:t>
      </w:r>
    </w:p>
    <w:p w14:paraId="38ABFCE5"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may be reduced if:</w:t>
      </w:r>
    </w:p>
    <w:p w14:paraId="3911A1D4"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1. The instant violation was for a drug trafficking offense that did not involve</w:t>
      </w:r>
    </w:p>
    <w:p w14:paraId="747A042D"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a violation of clause (ii) or (iii) of section 924(c)(1)(A) of title 18, United</w:t>
      </w:r>
    </w:p>
    <w:p w14:paraId="07FF1B1A"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States Code.</w:t>
      </w:r>
    </w:p>
    <w:p w14:paraId="60BF6586"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2. The defendant has not otherwise been convicted of any serious violent</w:t>
      </w:r>
    </w:p>
    <w:p w14:paraId="29A69E8C"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felony.</w:t>
      </w:r>
    </w:p>
    <w:p w14:paraId="781D24AB"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3. The sentencing court, after considering the factors set forth in section</w:t>
      </w:r>
    </w:p>
    <w:p w14:paraId="11149CB9"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3553(a) of title 18, United States Code, the nature and seriousness of the</w:t>
      </w:r>
    </w:p>
    <w:p w14:paraId="5ECD2E8F"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danger to any person, the community, or any crime victims, and the</w:t>
      </w:r>
    </w:p>
    <w:p w14:paraId="00801D7D"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post-sentencing conduct of the defendant, finds a reduction is consistent</w:t>
      </w:r>
    </w:p>
    <w:p w14:paraId="4DF7E959"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with this section.</w:t>
      </w:r>
    </w:p>
    <w:p w14:paraId="3ABFEA3A" w14:textId="77777777" w:rsidR="00943978" w:rsidRPr="00CE2FA6" w:rsidRDefault="00943978" w:rsidP="00943978">
      <w:pPr>
        <w:rPr>
          <w:rFonts w:ascii="Times New Roman" w:eastAsia="Times New Roman" w:hAnsi="Times New Roman" w:cs="Times New Roman"/>
        </w:rPr>
      </w:pPr>
    </w:p>
    <w:p w14:paraId="6F8991C7"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​3.​ ​The Department of Justice shall be responsible for the oversight and implementation</w:t>
      </w:r>
    </w:p>
    <w:p w14:paraId="0BAA6FEA"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of this legislation.</w:t>
      </w:r>
    </w:p>
    <w:p w14:paraId="249417C9" w14:textId="77777777" w:rsidR="00943978" w:rsidRPr="00CE2FA6" w:rsidRDefault="00943978" w:rsidP="00943978">
      <w:pPr>
        <w:rPr>
          <w:rFonts w:ascii="Times New Roman" w:eastAsia="Times New Roman" w:hAnsi="Times New Roman" w:cs="Times New Roman"/>
        </w:rPr>
      </w:pPr>
    </w:p>
    <w:p w14:paraId="60614133"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​4.​ ​This legislation shall take effect on March 1, 2018.</w:t>
      </w:r>
    </w:p>
    <w:p w14:paraId="0E0F30CD" w14:textId="77777777" w:rsidR="00943978" w:rsidRPr="00CE2FA6" w:rsidRDefault="00943978" w:rsidP="00943978">
      <w:pPr>
        <w:rPr>
          <w:rFonts w:ascii="Times New Roman" w:eastAsia="Times New Roman" w:hAnsi="Times New Roman" w:cs="Times New Roman"/>
        </w:rPr>
      </w:pPr>
    </w:p>
    <w:p w14:paraId="77CFD1D4"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​5.​ ​All laws in conflict with this legislation are hereby declared null and void.</w:t>
      </w:r>
    </w:p>
    <w:p w14:paraId="7AB1BC68" w14:textId="77777777" w:rsidR="00943978" w:rsidRPr="00CE2FA6" w:rsidRDefault="00943978" w:rsidP="00943978">
      <w:pPr>
        <w:rPr>
          <w:rFonts w:ascii="Times New Roman" w:eastAsia="Times New Roman" w:hAnsi="Times New Roman" w:cs="Times New Roman"/>
        </w:rPr>
      </w:pPr>
    </w:p>
    <w:p w14:paraId="0F95CE81" w14:textId="77777777" w:rsidR="00943978" w:rsidRDefault="00943978" w:rsidP="00943978"/>
    <w:p w14:paraId="011FF3EC" w14:textId="77777777" w:rsidR="00943978" w:rsidRDefault="00943978" w:rsidP="00943978">
      <w:r>
        <w:br w:type="page"/>
      </w:r>
    </w:p>
    <w:p w14:paraId="41DD5C08" w14:textId="77777777" w:rsidR="00943978" w:rsidRPr="00CE2FA6" w:rsidRDefault="00943978" w:rsidP="00943978">
      <w:pPr>
        <w:rPr>
          <w:rFonts w:ascii="Times New Roman" w:hAnsi="Times New Roman" w:cs="Times New Roman"/>
        </w:rPr>
      </w:pPr>
      <w:r w:rsidRPr="00CE2FA6">
        <w:rPr>
          <w:rFonts w:ascii="Arial" w:hAnsi="Arial" w:cs="Arial"/>
          <w:b/>
          <w:bCs/>
          <w:color w:val="000000"/>
          <w:sz w:val="22"/>
          <w:szCs w:val="22"/>
        </w:rPr>
        <w:t xml:space="preserve">A​ ​Bill​ ​to​ ​Repeal​ ​the​ ​Professional​ ​and​ ​Amateur​ ​Sports​ ​Protection​ ​Act </w:t>
      </w:r>
    </w:p>
    <w:p w14:paraId="64207AB1" w14:textId="77777777" w:rsidR="00943978" w:rsidRPr="00CE2FA6" w:rsidRDefault="00943978" w:rsidP="00943978">
      <w:pPr>
        <w:rPr>
          <w:rFonts w:ascii="Times New Roman" w:eastAsia="Times New Roman" w:hAnsi="Times New Roman" w:cs="Times New Roman"/>
        </w:rPr>
      </w:pPr>
    </w:p>
    <w:p w14:paraId="4D0FD129"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BE​ ​IT​ ​ENACTED​ ​BY​ ​THE​ ​CONGRESS​ ​HERE​ ​ASSEMBLED: </w:t>
      </w:r>
    </w:p>
    <w:p w14:paraId="72D7EB35" w14:textId="77777777" w:rsidR="00943978" w:rsidRPr="00CE2FA6" w:rsidRDefault="00943978" w:rsidP="00943978">
      <w:pPr>
        <w:rPr>
          <w:rFonts w:ascii="Times New Roman" w:eastAsia="Times New Roman" w:hAnsi="Times New Roman" w:cs="Times New Roman"/>
        </w:rPr>
      </w:pPr>
    </w:p>
    <w:p w14:paraId="60673DDF"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Section​ ​1.​ Sports gambling is now legal across the United States. </w:t>
      </w:r>
    </w:p>
    <w:p w14:paraId="73BD8A52" w14:textId="77777777" w:rsidR="00943978" w:rsidRPr="00CE2FA6" w:rsidRDefault="00943978" w:rsidP="00943978">
      <w:pPr>
        <w:rPr>
          <w:rFonts w:ascii="Times New Roman" w:eastAsia="Times New Roman" w:hAnsi="Times New Roman" w:cs="Times New Roman"/>
        </w:rPr>
      </w:pPr>
    </w:p>
    <w:p w14:paraId="497064B9"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Section​ ​2.​ </w:t>
      </w:r>
    </w:p>
    <w:p w14:paraId="77D4EDA3"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A.​ ​“Gambling” entails lottery, sweepstakes, or other betting/wagering scheme based structures (directly or indirectly) on one or more competitive games in which amateur or professional sports athletes participate, or intended to participate, in one or more performances of a game. ​ ​ ​ ​B.​ Gambling applies to individuals and/or governmental entities willing to sponsor, operate, advertise, or promote pursuant to the law. </w:t>
      </w:r>
    </w:p>
    <w:p w14:paraId="3EAD7DA7" w14:textId="77777777" w:rsidR="00943978" w:rsidRPr="00CE2FA6" w:rsidRDefault="00943978" w:rsidP="00943978">
      <w:pPr>
        <w:rPr>
          <w:rFonts w:ascii="Times New Roman" w:eastAsia="Times New Roman" w:hAnsi="Times New Roman" w:cs="Times New Roman"/>
        </w:rPr>
      </w:pPr>
    </w:p>
    <w:p w14:paraId="20BA37D3"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Section​ ​3.​ ​The American Gaming Association shall oversee the passage of this legislation. </w:t>
      </w:r>
    </w:p>
    <w:p w14:paraId="22FC706C" w14:textId="77777777" w:rsidR="00943978" w:rsidRPr="00CE2FA6" w:rsidRDefault="00943978" w:rsidP="00943978">
      <w:pPr>
        <w:rPr>
          <w:rFonts w:ascii="Times New Roman" w:eastAsia="Times New Roman" w:hAnsi="Times New Roman" w:cs="Times New Roman"/>
        </w:rPr>
      </w:pPr>
    </w:p>
    <w:p w14:paraId="49719FBF"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Section​ ​4.​ ​This legislation shall be implemented immediately upon passage. </w:t>
      </w:r>
    </w:p>
    <w:p w14:paraId="270A4B4A" w14:textId="77777777" w:rsidR="00943978" w:rsidRPr="00CE2FA6" w:rsidRDefault="00943978" w:rsidP="00943978">
      <w:pPr>
        <w:rPr>
          <w:rFonts w:ascii="Times New Roman" w:eastAsia="Times New Roman" w:hAnsi="Times New Roman" w:cs="Times New Roman"/>
        </w:rPr>
      </w:pPr>
    </w:p>
    <w:p w14:paraId="50F714BF"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​5.​ ​All laws in conflict with this legislation are hereby declared null and void</w:t>
      </w:r>
    </w:p>
    <w:p w14:paraId="31E3CC70" w14:textId="77777777" w:rsidR="00943978" w:rsidRPr="00CE2FA6" w:rsidRDefault="00943978" w:rsidP="00943978">
      <w:pPr>
        <w:spacing w:after="240"/>
        <w:rPr>
          <w:rFonts w:ascii="Times New Roman" w:eastAsia="Times New Roman" w:hAnsi="Times New Roman" w:cs="Times New Roman"/>
        </w:rPr>
      </w:pPr>
      <w:r w:rsidRPr="00CE2FA6">
        <w:rPr>
          <w:rFonts w:ascii="Times New Roman" w:eastAsia="Times New Roman" w:hAnsi="Times New Roman" w:cs="Times New Roman"/>
        </w:rPr>
        <w:br/>
      </w:r>
    </w:p>
    <w:p w14:paraId="0B26B17E" w14:textId="77777777" w:rsidR="00943978" w:rsidRDefault="00943978" w:rsidP="00943978">
      <w:r>
        <w:br w:type="page"/>
      </w:r>
    </w:p>
    <w:p w14:paraId="6673E937" w14:textId="77777777" w:rsidR="00943978" w:rsidRPr="00CE2FA6" w:rsidRDefault="00943978" w:rsidP="00943978">
      <w:pPr>
        <w:rPr>
          <w:rFonts w:ascii="Times New Roman" w:hAnsi="Times New Roman" w:cs="Times New Roman"/>
        </w:rPr>
      </w:pPr>
      <w:r w:rsidRPr="00CE2FA6">
        <w:rPr>
          <w:rFonts w:ascii="Arial" w:hAnsi="Arial" w:cs="Arial"/>
          <w:b/>
          <w:bCs/>
          <w:color w:val="000000"/>
          <w:sz w:val="22"/>
          <w:szCs w:val="22"/>
        </w:rPr>
        <w:t>A​ ​Bill​ ​to​ ​Ensure​ ​Public​ ​Universities​ ​Respect​ ​Their​ ​Students</w:t>
      </w:r>
    </w:p>
    <w:p w14:paraId="07C6D6E6" w14:textId="77777777" w:rsidR="00943978" w:rsidRPr="00CE2FA6" w:rsidRDefault="00943978" w:rsidP="00943978">
      <w:pPr>
        <w:rPr>
          <w:rFonts w:ascii="Times New Roman" w:eastAsia="Times New Roman" w:hAnsi="Times New Roman" w:cs="Times New Roman"/>
        </w:rPr>
      </w:pPr>
    </w:p>
    <w:p w14:paraId="722EE8F4"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​1.​ ​Public Universities that violate the Constitutional Rights of a student or a faculty</w:t>
      </w:r>
    </w:p>
    <w:p w14:paraId="0CABC9B6"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member shall:</w:t>
      </w:r>
    </w:p>
    <w:p w14:paraId="35660257"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A. Pay liquidated damages to the plaintiff in the amount of no less than $1 million.</w:t>
      </w:r>
    </w:p>
    <w:p w14:paraId="2574986D"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B. Forfeit 25% of its federal funding in the respective fiscal year.</w:t>
      </w:r>
    </w:p>
    <w:p w14:paraId="050858C1" w14:textId="77777777" w:rsidR="00943978" w:rsidRPr="00CE2FA6" w:rsidRDefault="00943978" w:rsidP="00943978">
      <w:pPr>
        <w:rPr>
          <w:rFonts w:ascii="Times New Roman" w:eastAsia="Times New Roman" w:hAnsi="Times New Roman" w:cs="Times New Roman"/>
        </w:rPr>
      </w:pPr>
    </w:p>
    <w:p w14:paraId="2C419EB5"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​2.​ ​If a university is a repeat offender within the time frame of 5 years from the initial</w:t>
      </w:r>
    </w:p>
    <w:p w14:paraId="6C72613D"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court case, it will forfeit 100% of its federal funding for that respective fiscal year.</w:t>
      </w:r>
    </w:p>
    <w:p w14:paraId="7B09590B" w14:textId="77777777" w:rsidR="00943978" w:rsidRPr="00CE2FA6" w:rsidRDefault="00943978" w:rsidP="00943978">
      <w:pPr>
        <w:rPr>
          <w:rFonts w:ascii="Times New Roman" w:eastAsia="Times New Roman" w:hAnsi="Times New Roman" w:cs="Times New Roman"/>
        </w:rPr>
      </w:pPr>
    </w:p>
    <w:p w14:paraId="30A9ECD0"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​3.​ The Department of Education and the Department of Justice shall oversee the passage</w:t>
      </w:r>
    </w:p>
    <w:p w14:paraId="01EEBE1C"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of this legislation.</w:t>
      </w:r>
    </w:p>
    <w:p w14:paraId="3EFFE3C8" w14:textId="77777777" w:rsidR="00943978" w:rsidRPr="00CE2FA6" w:rsidRDefault="00943978" w:rsidP="00943978">
      <w:pPr>
        <w:rPr>
          <w:rFonts w:ascii="Times New Roman" w:eastAsia="Times New Roman" w:hAnsi="Times New Roman" w:cs="Times New Roman"/>
        </w:rPr>
      </w:pPr>
    </w:p>
    <w:p w14:paraId="79D23E8E"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​4.​ This legislation will be implemented upon passage.</w:t>
      </w:r>
    </w:p>
    <w:p w14:paraId="11B6C8B2" w14:textId="77777777" w:rsidR="00943978" w:rsidRPr="00CE2FA6" w:rsidRDefault="00943978" w:rsidP="00943978">
      <w:pPr>
        <w:rPr>
          <w:rFonts w:ascii="Times New Roman" w:eastAsia="Times New Roman" w:hAnsi="Times New Roman" w:cs="Times New Roman"/>
        </w:rPr>
      </w:pPr>
    </w:p>
    <w:p w14:paraId="2C3E18ED"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​5.​ All laws in conflict with this legislation are hereby declared null and void.</w:t>
      </w:r>
    </w:p>
    <w:p w14:paraId="654F01C7" w14:textId="77777777" w:rsidR="00943978" w:rsidRPr="00CE2FA6" w:rsidRDefault="00943978" w:rsidP="00943978">
      <w:pPr>
        <w:rPr>
          <w:rFonts w:ascii="Times New Roman" w:eastAsia="Times New Roman" w:hAnsi="Times New Roman" w:cs="Times New Roman"/>
        </w:rPr>
      </w:pPr>
    </w:p>
    <w:p w14:paraId="23042CA6" w14:textId="77777777" w:rsidR="00943978" w:rsidRDefault="00943978" w:rsidP="00943978"/>
    <w:p w14:paraId="7231B1B8" w14:textId="77777777" w:rsidR="00943978" w:rsidRDefault="00943978" w:rsidP="00943978">
      <w:r>
        <w:br w:type="page"/>
      </w:r>
    </w:p>
    <w:p w14:paraId="777BE2BE" w14:textId="77777777" w:rsidR="00943978" w:rsidRDefault="00943978" w:rsidP="00943978">
      <w:pPr>
        <w:jc w:val="center"/>
        <w:rPr>
          <w:sz w:val="36"/>
          <w:szCs w:val="36"/>
        </w:rPr>
      </w:pPr>
      <w:r>
        <w:rPr>
          <w:b/>
          <w:sz w:val="36"/>
          <w:szCs w:val="36"/>
        </w:rPr>
        <w:t>A Resolution to Amend the Constitution to Extend the Term of Office to Four Years for Members of the United States House of Representatives</w:t>
      </w:r>
    </w:p>
    <w:p w14:paraId="66B67973" w14:textId="77777777" w:rsidR="00943978" w:rsidRDefault="00943978" w:rsidP="00943978">
      <w:pPr>
        <w:spacing w:line="384" w:lineRule="auto"/>
      </w:pPr>
    </w:p>
    <w:p w14:paraId="015E164F" w14:textId="77777777" w:rsidR="00943978" w:rsidRDefault="00943978" w:rsidP="00943978">
      <w:pPr>
        <w:spacing w:line="384" w:lineRule="auto"/>
      </w:pPr>
    </w:p>
    <w:p w14:paraId="118A8CE6" w14:textId="77777777" w:rsidR="00943978" w:rsidRDefault="00943978" w:rsidP="00943978">
      <w:pPr>
        <w:spacing w:line="384" w:lineRule="auto"/>
      </w:pPr>
      <w:r>
        <w:rPr>
          <w:smallCaps/>
        </w:rPr>
        <w:t>BE IT ENACTED BY THE CONGRESS HERE ASSEMBLED THAT:</w:t>
      </w:r>
    </w:p>
    <w:p w14:paraId="0B4C0FE0" w14:textId="77777777" w:rsidR="00943978" w:rsidRDefault="00943978" w:rsidP="00943978">
      <w:pPr>
        <w:spacing w:line="360" w:lineRule="auto"/>
        <w:ind w:left="1440" w:hanging="1440"/>
      </w:pPr>
      <w:r>
        <w:rPr>
          <w:b/>
        </w:rPr>
        <w:t>RESOLVED,</w:t>
      </w:r>
      <w:r>
        <w:tab/>
        <w:t>By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r>
        <w:br/>
      </w:r>
      <w:r>
        <w:tab/>
      </w:r>
      <w:r>
        <w:tab/>
      </w:r>
      <w:r>
        <w:tab/>
      </w:r>
      <w:r>
        <w:tab/>
      </w:r>
      <w:r>
        <w:rPr>
          <w:b/>
        </w:rPr>
        <w:t>ARTICLE --</w:t>
      </w:r>
    </w:p>
    <w:p w14:paraId="0009CBD3" w14:textId="77777777" w:rsidR="00943978" w:rsidRDefault="00943978" w:rsidP="00943978">
      <w:pPr>
        <w:spacing w:line="360" w:lineRule="auto"/>
      </w:pPr>
      <w:r>
        <w:rPr>
          <w:b/>
          <w:u w:val="single"/>
        </w:rPr>
        <w:t>SECTION 1</w:t>
      </w:r>
      <w:r>
        <w:t>:</w:t>
      </w:r>
      <w:r>
        <w:tab/>
        <w:t xml:space="preserve">The Term of Office for Members of the House of Representatives shall be </w:t>
      </w:r>
    </w:p>
    <w:p w14:paraId="12DD0568" w14:textId="77777777" w:rsidR="00943978" w:rsidRDefault="00943978" w:rsidP="00943978">
      <w:pPr>
        <w:spacing w:line="360" w:lineRule="auto"/>
      </w:pPr>
      <w:r>
        <w:tab/>
      </w:r>
      <w:r>
        <w:tab/>
        <w:t xml:space="preserve">extended as follows:  </w:t>
      </w:r>
    </w:p>
    <w:p w14:paraId="442514E7" w14:textId="77777777" w:rsidR="00943978" w:rsidRDefault="00943978" w:rsidP="00943978">
      <w:pPr>
        <w:spacing w:line="360" w:lineRule="auto"/>
      </w:pPr>
      <w:r>
        <w:tab/>
      </w:r>
      <w:r>
        <w:tab/>
        <w:t xml:space="preserve">Four-year terms shall be implemented for the members of the United States </w:t>
      </w:r>
    </w:p>
    <w:p w14:paraId="5D9FAE8D" w14:textId="77777777" w:rsidR="00943978" w:rsidRDefault="00943978" w:rsidP="00943978">
      <w:pPr>
        <w:spacing w:line="360" w:lineRule="auto"/>
      </w:pPr>
      <w:r>
        <w:tab/>
      </w:r>
      <w:r>
        <w:tab/>
        <w:t xml:space="preserve">House of Representatives through amending the Constitution for this purpose. </w:t>
      </w:r>
    </w:p>
    <w:p w14:paraId="51F831F6" w14:textId="77777777" w:rsidR="00943978" w:rsidRDefault="00943978" w:rsidP="00943978">
      <w:pPr>
        <w:spacing w:line="360" w:lineRule="auto"/>
      </w:pPr>
      <w:r>
        <w:tab/>
      </w:r>
      <w:r>
        <w:tab/>
        <w:t>To do so, constitutional provision allows for proposal of an amendment either by</w:t>
      </w:r>
    </w:p>
    <w:p w14:paraId="39A182EF" w14:textId="77777777" w:rsidR="00943978" w:rsidRDefault="00943978" w:rsidP="00943978">
      <w:pPr>
        <w:spacing w:line="360" w:lineRule="auto"/>
      </w:pPr>
      <w:r>
        <w:tab/>
      </w:r>
      <w:r>
        <w:tab/>
        <w:t xml:space="preserve">a two-thirds majority vote by the Congress in both the House of Representatives </w:t>
      </w:r>
    </w:p>
    <w:p w14:paraId="0428D921" w14:textId="77777777" w:rsidR="00943978" w:rsidRDefault="00943978" w:rsidP="00943978">
      <w:pPr>
        <w:spacing w:line="360" w:lineRule="auto"/>
      </w:pPr>
      <w:r>
        <w:tab/>
      </w:r>
      <w:r>
        <w:tab/>
        <w:t>and the Senate or by conducting a constitutional convention initiated by</w:t>
      </w:r>
    </w:p>
    <w:p w14:paraId="2E1E7359" w14:textId="77777777" w:rsidR="00943978" w:rsidRDefault="00943978" w:rsidP="00943978">
      <w:pPr>
        <w:spacing w:line="360" w:lineRule="auto"/>
        <w:ind w:left="720" w:firstLine="720"/>
      </w:pPr>
      <w:r>
        <w:t xml:space="preserve"> two-thirds of the State legislatures.</w:t>
      </w:r>
    </w:p>
    <w:p w14:paraId="613BE530" w14:textId="77777777" w:rsidR="00943978" w:rsidRDefault="00943978" w:rsidP="00943978">
      <w:pPr>
        <w:spacing w:line="360" w:lineRule="auto"/>
      </w:pPr>
      <w:r>
        <w:tab/>
      </w:r>
      <w:r>
        <w:tab/>
      </w:r>
      <w:r>
        <w:tab/>
      </w:r>
      <w:r>
        <w:tab/>
      </w:r>
    </w:p>
    <w:p w14:paraId="51D443B2" w14:textId="77777777" w:rsidR="00943978" w:rsidRDefault="00943978" w:rsidP="00943978">
      <w:pPr>
        <w:spacing w:line="360" w:lineRule="auto"/>
        <w:sectPr w:rsidR="00943978">
          <w:pgSz w:w="12240" w:h="15840"/>
          <w:pgMar w:top="1080" w:right="1080" w:bottom="720" w:left="1800" w:header="0" w:footer="720" w:gutter="0"/>
          <w:pgNumType w:start="1"/>
          <w:cols w:space="720"/>
        </w:sectPr>
      </w:pPr>
      <w:r>
        <w:rPr>
          <w:b/>
          <w:u w:val="single"/>
        </w:rPr>
        <w:t>SECTION 2</w:t>
      </w:r>
      <w:r>
        <w:t>:</w:t>
      </w:r>
      <w:r>
        <w:tab/>
        <w:t>The Congress shall have power to enforce this article by appropriate legislation.</w:t>
      </w:r>
    </w:p>
    <w:p w14:paraId="5735D4A9" w14:textId="77777777" w:rsidR="00943978" w:rsidRPr="00CE2FA6" w:rsidRDefault="00943978" w:rsidP="00943978">
      <w:pPr>
        <w:jc w:val="center"/>
        <w:rPr>
          <w:rFonts w:ascii="Times New Roman" w:hAnsi="Times New Roman" w:cs="Times New Roman"/>
        </w:rPr>
      </w:pPr>
      <w:r w:rsidRPr="00CE2FA6">
        <w:rPr>
          <w:rFonts w:ascii="Arial" w:hAnsi="Arial" w:cs="Arial"/>
          <w:b/>
          <w:bCs/>
          <w:color w:val="000000"/>
          <w:sz w:val="22"/>
          <w:szCs w:val="22"/>
        </w:rPr>
        <w:t>A​ ​Resolution​ ​to​ ​Ensure​ ​Hospitals​ ​Are​ ​Stocked​ ​to​ ​the​ ​Brim</w:t>
      </w:r>
    </w:p>
    <w:p w14:paraId="472C3ECC" w14:textId="77777777" w:rsidR="00943978" w:rsidRPr="00CE2FA6" w:rsidRDefault="00943978" w:rsidP="00943978">
      <w:pPr>
        <w:rPr>
          <w:rFonts w:ascii="Times New Roman" w:eastAsia="Times New Roman" w:hAnsi="Times New Roman" w:cs="Times New Roman"/>
        </w:rPr>
      </w:pPr>
    </w:p>
    <w:p w14:paraId="0771E511"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Whereas,​ ​American hospitals cumulatively use millions of saline-solution bags weekly; and</w:t>
      </w:r>
    </w:p>
    <w:p w14:paraId="376D5F32" w14:textId="77777777" w:rsidR="00943978" w:rsidRPr="00CE2FA6" w:rsidRDefault="00943978" w:rsidP="00943978">
      <w:pPr>
        <w:rPr>
          <w:rFonts w:ascii="Times New Roman" w:eastAsia="Times New Roman" w:hAnsi="Times New Roman" w:cs="Times New Roman"/>
        </w:rPr>
      </w:pPr>
    </w:p>
    <w:p w14:paraId="79E9C678"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Whereas,​ ​The factory of the largest supplier of these bags was wrecked in Hurricane Maria; and</w:t>
      </w:r>
    </w:p>
    <w:p w14:paraId="186FEA79" w14:textId="77777777" w:rsidR="00943978" w:rsidRPr="00CE2FA6" w:rsidRDefault="00943978" w:rsidP="00943978">
      <w:pPr>
        <w:rPr>
          <w:rFonts w:ascii="Times New Roman" w:eastAsia="Times New Roman" w:hAnsi="Times New Roman" w:cs="Times New Roman"/>
        </w:rPr>
      </w:pPr>
    </w:p>
    <w:p w14:paraId="1882E79F"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Whereas,​ ​Factories on American soil are producing faulty commodities; and</w:t>
      </w:r>
    </w:p>
    <w:p w14:paraId="70FC730F" w14:textId="77777777" w:rsidR="00943978" w:rsidRPr="00CE2FA6" w:rsidRDefault="00943978" w:rsidP="00943978">
      <w:pPr>
        <w:rPr>
          <w:rFonts w:ascii="Times New Roman" w:eastAsia="Times New Roman" w:hAnsi="Times New Roman" w:cs="Times New Roman"/>
        </w:rPr>
      </w:pPr>
    </w:p>
    <w:p w14:paraId="1FD6FE69"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Whereas,​ The industry, as a whole, has been taken over by an investigation by the U.S.</w:t>
      </w:r>
    </w:p>
    <w:p w14:paraId="15EAD4A5"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Department of Justice</w:t>
      </w:r>
    </w:p>
    <w:p w14:paraId="6CEC70E4" w14:textId="77777777" w:rsidR="00943978" w:rsidRPr="00CE2FA6" w:rsidRDefault="00943978" w:rsidP="00943978">
      <w:pPr>
        <w:rPr>
          <w:rFonts w:ascii="Times New Roman" w:eastAsia="Times New Roman" w:hAnsi="Times New Roman" w:cs="Times New Roman"/>
        </w:rPr>
      </w:pPr>
    </w:p>
    <w:p w14:paraId="45B3C873"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Whereas,​ ​These saline bags are running dangerously low- both for Americans and our nearest</w:t>
      </w:r>
    </w:p>
    <w:p w14:paraId="1D1DB3BA"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allies; therefore be it</w:t>
      </w:r>
    </w:p>
    <w:p w14:paraId="1784B925" w14:textId="77777777" w:rsidR="00943978" w:rsidRPr="00CE2FA6" w:rsidRDefault="00943978" w:rsidP="00943978">
      <w:pPr>
        <w:rPr>
          <w:rFonts w:ascii="Times New Roman" w:eastAsia="Times New Roman" w:hAnsi="Times New Roman" w:cs="Times New Roman"/>
        </w:rPr>
      </w:pPr>
    </w:p>
    <w:p w14:paraId="59BF7A5C"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Resolved​ ​that the Congress here assembled allow the importation of saline and other intravenous</w:t>
      </w:r>
    </w:p>
    <w:p w14:paraId="21C604EC"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solutions from foreign countries; and be it</w:t>
      </w:r>
    </w:p>
    <w:p w14:paraId="44B7A1FC" w14:textId="77777777" w:rsidR="00943978" w:rsidRPr="00CE2FA6" w:rsidRDefault="00943978" w:rsidP="00943978">
      <w:pPr>
        <w:rPr>
          <w:rFonts w:ascii="Times New Roman" w:eastAsia="Times New Roman" w:hAnsi="Times New Roman" w:cs="Times New Roman"/>
        </w:rPr>
      </w:pPr>
    </w:p>
    <w:p w14:paraId="53CE08A1"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Further​ ​Resolved​ that the United States obtain approximately 1.5 times what we normally</w:t>
      </w:r>
    </w:p>
    <w:p w14:paraId="222DD84A"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utilize as backlog to avoid exhaustion.</w:t>
      </w:r>
    </w:p>
    <w:p w14:paraId="53CF5384" w14:textId="77777777" w:rsidR="00943978" w:rsidRPr="00CE2FA6" w:rsidRDefault="00943978" w:rsidP="00943978">
      <w:pPr>
        <w:rPr>
          <w:rFonts w:ascii="Times New Roman" w:eastAsia="Times New Roman" w:hAnsi="Times New Roman" w:cs="Times New Roman"/>
        </w:rPr>
      </w:pPr>
    </w:p>
    <w:p w14:paraId="53C3D77A" w14:textId="77777777" w:rsidR="00943978" w:rsidRDefault="00943978" w:rsidP="00943978"/>
    <w:p w14:paraId="1B2E4C13" w14:textId="77777777" w:rsidR="00943978" w:rsidRDefault="00943978" w:rsidP="00943978"/>
    <w:p w14:paraId="5A2925D4" w14:textId="77777777" w:rsidR="00943978" w:rsidRDefault="00943978" w:rsidP="00943978">
      <w:r>
        <w:br w:type="page"/>
      </w:r>
    </w:p>
    <w:p w14:paraId="779D274E" w14:textId="77777777" w:rsidR="00943978" w:rsidRPr="00CE2FA6" w:rsidRDefault="00943978" w:rsidP="00943978">
      <w:pPr>
        <w:jc w:val="center"/>
        <w:rPr>
          <w:rFonts w:ascii="Times New Roman" w:hAnsi="Times New Roman" w:cs="Times New Roman"/>
        </w:rPr>
      </w:pPr>
      <w:r w:rsidRPr="00CE2FA6">
        <w:rPr>
          <w:rFonts w:ascii="Arial" w:hAnsi="Arial" w:cs="Arial"/>
          <w:b/>
          <w:bCs/>
          <w:color w:val="000000"/>
          <w:sz w:val="22"/>
          <w:szCs w:val="22"/>
        </w:rPr>
        <w:t>A​ ​Resolution​ ​to​ ​Eliminate​ ​Tax​ ​Breaks​ ​for​ ​Professional​ ​Sports​ ​Stadiums</w:t>
      </w:r>
    </w:p>
    <w:p w14:paraId="62F9CDC0"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 </w:t>
      </w:r>
    </w:p>
    <w:p w14:paraId="245726AD"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Whereas,​ ​ 25 states do not have a franchise in any of the 4 major sports leagues and are therefore paying for stadiums they have connection to ; and</w:t>
      </w:r>
    </w:p>
    <w:p w14:paraId="3E739237"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 </w:t>
      </w:r>
    </w:p>
    <w:p w14:paraId="72BD19E0"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Whereas,​ Organizations like the NFL [national office] have taken responsibility and relinquished their tax-exempt status;</w:t>
      </w:r>
    </w:p>
    <w:p w14:paraId="5B9694AB"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 </w:t>
      </w:r>
    </w:p>
    <w:p w14:paraId="3AD24C59"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Whereas,​ ​The IRS has created loopholes through municipal bonds for franchises to avoid taxation; and</w:t>
      </w:r>
    </w:p>
    <w:p w14:paraId="30C7BF36"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 </w:t>
      </w:r>
    </w:p>
    <w:p w14:paraId="79FF3C07"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Whereas,​ Millions of dollars have been lost to this tax exemption status; and</w:t>
      </w:r>
    </w:p>
    <w:p w14:paraId="4FAEC856"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 </w:t>
      </w:r>
    </w:p>
    <w:p w14:paraId="7F486561"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Whereas,​ Professional sports stadiums should be longer be eligible to receive federal tax-exempt financing, therefore, be it: </w:t>
      </w:r>
    </w:p>
    <w:p w14:paraId="176627C9" w14:textId="77777777" w:rsidR="00943978" w:rsidRPr="00CE2FA6" w:rsidRDefault="00943978" w:rsidP="00943978">
      <w:pPr>
        <w:rPr>
          <w:rFonts w:ascii="Times New Roman" w:eastAsia="Times New Roman" w:hAnsi="Times New Roman" w:cs="Times New Roman"/>
        </w:rPr>
      </w:pPr>
    </w:p>
    <w:p w14:paraId="45111313"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Resolved​ ​that the Congress here assembled eliminate the “private payment test” for professional sports stadiums.</w:t>
      </w:r>
    </w:p>
    <w:p w14:paraId="3B159D90" w14:textId="77777777" w:rsidR="00943978" w:rsidRPr="00CE2FA6" w:rsidRDefault="00943978" w:rsidP="00943978">
      <w:pPr>
        <w:spacing w:after="240"/>
        <w:rPr>
          <w:rFonts w:ascii="Times New Roman" w:eastAsia="Times New Roman" w:hAnsi="Times New Roman" w:cs="Times New Roman"/>
        </w:rPr>
      </w:pPr>
      <w:r w:rsidRPr="00CE2FA6">
        <w:rPr>
          <w:rFonts w:ascii="Times New Roman" w:eastAsia="Times New Roman" w:hAnsi="Times New Roman" w:cs="Times New Roman"/>
        </w:rPr>
        <w:br/>
      </w:r>
      <w:r w:rsidRPr="00CE2FA6">
        <w:rPr>
          <w:rFonts w:ascii="Times New Roman" w:eastAsia="Times New Roman" w:hAnsi="Times New Roman" w:cs="Times New Roman"/>
        </w:rPr>
        <w:br/>
      </w:r>
    </w:p>
    <w:p w14:paraId="474A7919" w14:textId="77777777" w:rsidR="00943978" w:rsidRDefault="00943978" w:rsidP="00943978">
      <w:r>
        <w:br w:type="page"/>
      </w:r>
    </w:p>
    <w:p w14:paraId="0F14A17B" w14:textId="77777777" w:rsidR="00943978" w:rsidRDefault="00943978" w:rsidP="00943978">
      <w:pPr>
        <w:jc w:val="center"/>
        <w:rPr>
          <w:b/>
          <w:sz w:val="36"/>
          <w:szCs w:val="36"/>
        </w:rPr>
      </w:pPr>
      <w:r>
        <w:rPr>
          <w:rFonts w:ascii="Calibri" w:eastAsia="Calibri" w:hAnsi="Calibri" w:cs="Calibri"/>
          <w:b/>
          <w:color w:val="000000"/>
          <w:sz w:val="36"/>
          <w:szCs w:val="36"/>
        </w:rPr>
        <w:t xml:space="preserve">A Bill to Equalize Redistricting in the States to </w:t>
      </w:r>
      <w:r>
        <w:rPr>
          <w:rFonts w:ascii="Calibri" w:eastAsia="Calibri" w:hAnsi="Calibri" w:cs="Calibri"/>
          <w:b/>
          <w:color w:val="000000"/>
          <w:sz w:val="36"/>
          <w:szCs w:val="36"/>
        </w:rPr>
        <w:br/>
        <w:t>Provide Non-Biased Congressional Elections</w:t>
      </w:r>
    </w:p>
    <w:p w14:paraId="2583A6A7" w14:textId="77777777" w:rsidR="00943978" w:rsidRDefault="00943978" w:rsidP="00943978">
      <w:pPr>
        <w:jc w:val="both"/>
        <w:rPr>
          <w:rFonts w:ascii="Times New Roman" w:eastAsia="Times New Roman" w:hAnsi="Times New Roman" w:cs="Times New Roman"/>
        </w:rPr>
      </w:pPr>
    </w:p>
    <w:p w14:paraId="469D2CA2" w14:textId="77777777" w:rsidR="00943978" w:rsidRPr="00DA3DF2" w:rsidRDefault="00943978" w:rsidP="00943978">
      <w:pPr>
        <w:ind w:left="720"/>
        <w:jc w:val="both"/>
        <w:rPr>
          <w:smallCaps/>
          <w:sz w:val="22"/>
          <w:szCs w:val="22"/>
        </w:rPr>
      </w:pPr>
      <w:r w:rsidRPr="00DA3DF2">
        <w:rPr>
          <w:rFonts w:ascii="Calibri" w:eastAsia="Calibri" w:hAnsi="Calibri" w:cs="Calibri"/>
          <w:smallCaps/>
          <w:color w:val="000000"/>
          <w:sz w:val="22"/>
          <w:szCs w:val="22"/>
        </w:rPr>
        <w:t>BE IT ENACTED BY THE CONGRESS HERE ASSEMBLED THAT:</w:t>
      </w:r>
    </w:p>
    <w:p w14:paraId="16C62622" w14:textId="77777777" w:rsidR="00943978" w:rsidRPr="00DA3DF2" w:rsidRDefault="00943978" w:rsidP="00943978">
      <w:pPr>
        <w:jc w:val="both"/>
        <w:rPr>
          <w:rFonts w:ascii="Times New Roman" w:eastAsia="Times New Roman" w:hAnsi="Times New Roman" w:cs="Times New Roman"/>
          <w:sz w:val="22"/>
          <w:szCs w:val="22"/>
        </w:rPr>
      </w:pPr>
    </w:p>
    <w:p w14:paraId="4AB1B3AD" w14:textId="77777777" w:rsidR="00943978" w:rsidRPr="00DA3DF2" w:rsidRDefault="00943978" w:rsidP="00943978">
      <w:pPr>
        <w:spacing w:line="480" w:lineRule="auto"/>
        <w:ind w:left="720" w:hanging="1440"/>
        <w:jc w:val="both"/>
        <w:rPr>
          <w:rFonts w:ascii="Times New Roman" w:eastAsia="Times New Roman" w:hAnsi="Times New Roman" w:cs="Times New Roman"/>
          <w:sz w:val="22"/>
          <w:szCs w:val="22"/>
        </w:rPr>
      </w:pPr>
      <w:r w:rsidRPr="00DA3DF2">
        <w:rPr>
          <w:rFonts w:ascii="Calibri" w:eastAsia="Calibri" w:hAnsi="Calibri" w:cs="Calibri"/>
          <w:b/>
          <w:smallCaps/>
          <w:color w:val="000000"/>
          <w:sz w:val="22"/>
          <w:szCs w:val="22"/>
        </w:rPr>
        <w:t>SECTION 1</w:t>
      </w:r>
      <w:r w:rsidRPr="00DA3DF2">
        <w:rPr>
          <w:rFonts w:ascii="Calibri" w:eastAsia="Calibri" w:hAnsi="Calibri" w:cs="Calibri"/>
          <w:color w:val="000000"/>
          <w:sz w:val="22"/>
          <w:szCs w:val="22"/>
        </w:rPr>
        <w:t>.</w:t>
      </w:r>
      <w:r w:rsidRPr="00DA3DF2">
        <w:rPr>
          <w:rFonts w:ascii="Calibri" w:eastAsia="Calibri" w:hAnsi="Calibri" w:cs="Calibri"/>
          <w:color w:val="000000"/>
          <w:sz w:val="22"/>
          <w:szCs w:val="22"/>
        </w:rPr>
        <w:tab/>
        <w:t>Committees of 5 people will be selected through non-partisan elections on a state by state basis to draw political districts whenever redistricting is necessary (following each census).</w:t>
      </w:r>
    </w:p>
    <w:p w14:paraId="1E46DF13" w14:textId="77777777" w:rsidR="00943978" w:rsidRPr="00DA3DF2" w:rsidRDefault="00943978" w:rsidP="00943978">
      <w:pPr>
        <w:spacing w:line="480" w:lineRule="auto"/>
        <w:ind w:left="720" w:hanging="1440"/>
        <w:jc w:val="both"/>
        <w:rPr>
          <w:rFonts w:ascii="Times New Roman" w:eastAsia="Times New Roman" w:hAnsi="Times New Roman" w:cs="Times New Roman"/>
          <w:sz w:val="22"/>
          <w:szCs w:val="22"/>
        </w:rPr>
      </w:pPr>
      <w:r w:rsidRPr="00DA3DF2">
        <w:rPr>
          <w:rFonts w:ascii="Calibri" w:eastAsia="Calibri" w:hAnsi="Calibri" w:cs="Calibri"/>
          <w:b/>
          <w:smallCaps/>
          <w:color w:val="000000"/>
          <w:sz w:val="22"/>
          <w:szCs w:val="22"/>
        </w:rPr>
        <w:t>SECTION 2</w:t>
      </w:r>
      <w:r w:rsidRPr="00DA3DF2">
        <w:rPr>
          <w:rFonts w:ascii="Calibri" w:eastAsia="Calibri" w:hAnsi="Calibri" w:cs="Calibri"/>
          <w:color w:val="000000"/>
          <w:sz w:val="22"/>
          <w:szCs w:val="22"/>
        </w:rPr>
        <w:t>.</w:t>
      </w:r>
      <w:r w:rsidRPr="00DA3DF2">
        <w:rPr>
          <w:rFonts w:ascii="Calibri" w:eastAsia="Calibri" w:hAnsi="Calibri" w:cs="Calibri"/>
          <w:color w:val="000000"/>
          <w:sz w:val="22"/>
          <w:szCs w:val="22"/>
        </w:rPr>
        <w:tab/>
        <w:t>Non-partisan shall be defined as not being supported or controlled by any political group through means of funding or name/title.</w:t>
      </w:r>
      <w:r w:rsidRPr="00DA3DF2">
        <w:rPr>
          <w:sz w:val="22"/>
          <w:szCs w:val="22"/>
        </w:rPr>
        <w:t xml:space="preserve"> N</w:t>
      </w:r>
      <w:r w:rsidRPr="00DA3DF2">
        <w:rPr>
          <w:rFonts w:ascii="Calibri" w:eastAsia="Calibri" w:hAnsi="Calibri" w:cs="Calibri"/>
          <w:color w:val="000000"/>
          <w:sz w:val="22"/>
          <w:szCs w:val="22"/>
        </w:rPr>
        <w:t>ecessary shall be defined as whenever any congressional seats are gained or lost.</w:t>
      </w:r>
    </w:p>
    <w:p w14:paraId="1FE88C9C" w14:textId="77777777" w:rsidR="00943978" w:rsidRPr="00DA3DF2" w:rsidRDefault="00943978" w:rsidP="00943978">
      <w:pPr>
        <w:spacing w:line="480" w:lineRule="auto"/>
        <w:ind w:left="720" w:hanging="1440"/>
        <w:jc w:val="both"/>
        <w:rPr>
          <w:rFonts w:ascii="Times New Roman" w:eastAsia="Times New Roman" w:hAnsi="Times New Roman" w:cs="Times New Roman"/>
          <w:sz w:val="22"/>
          <w:szCs w:val="22"/>
        </w:rPr>
      </w:pPr>
      <w:r w:rsidRPr="00DA3DF2">
        <w:rPr>
          <w:rFonts w:ascii="Calibri" w:eastAsia="Calibri" w:hAnsi="Calibri" w:cs="Calibri"/>
          <w:b/>
          <w:smallCaps/>
          <w:color w:val="000000"/>
          <w:sz w:val="22"/>
          <w:szCs w:val="22"/>
        </w:rPr>
        <w:t>SECTION 3</w:t>
      </w:r>
      <w:r w:rsidRPr="00DA3DF2">
        <w:rPr>
          <w:rFonts w:ascii="Calibri" w:eastAsia="Calibri" w:hAnsi="Calibri" w:cs="Calibri"/>
          <w:b/>
          <w:color w:val="000000"/>
          <w:sz w:val="22"/>
          <w:szCs w:val="22"/>
        </w:rPr>
        <w:t>.</w:t>
      </w:r>
      <w:r w:rsidRPr="00DA3DF2">
        <w:rPr>
          <w:rFonts w:ascii="Calibri" w:eastAsia="Calibri" w:hAnsi="Calibri" w:cs="Calibri"/>
          <w:color w:val="000000"/>
          <w:sz w:val="22"/>
          <w:szCs w:val="22"/>
        </w:rPr>
        <w:tab/>
        <w:t>This bill will be enforced by the Federal Election Commission, through monitoring campaign funds and the established complaint process.</w:t>
      </w:r>
    </w:p>
    <w:p w14:paraId="3766F2B2" w14:textId="77777777" w:rsidR="00943978" w:rsidRPr="00DA3DF2" w:rsidRDefault="00943978" w:rsidP="00943978">
      <w:pPr>
        <w:numPr>
          <w:ilvl w:val="0"/>
          <w:numId w:val="3"/>
        </w:numPr>
        <w:pBdr>
          <w:top w:val="nil"/>
          <w:left w:val="nil"/>
          <w:bottom w:val="nil"/>
          <w:right w:val="nil"/>
          <w:between w:val="nil"/>
        </w:pBdr>
        <w:spacing w:line="480" w:lineRule="auto"/>
        <w:ind w:left="1440" w:hanging="360"/>
        <w:jc w:val="both"/>
        <w:rPr>
          <w:sz w:val="22"/>
          <w:szCs w:val="22"/>
        </w:rPr>
      </w:pPr>
      <w:bookmarkStart w:id="0" w:name="_gjdgxs" w:colFirst="0" w:colLast="0"/>
      <w:bookmarkEnd w:id="0"/>
      <w:r w:rsidRPr="00DA3DF2">
        <w:rPr>
          <w:rFonts w:ascii="Calibri" w:eastAsia="Calibri" w:hAnsi="Calibri" w:cs="Calibri"/>
          <w:color w:val="000000"/>
          <w:sz w:val="22"/>
          <w:szCs w:val="22"/>
        </w:rPr>
        <w:t>One Committee shall be established per state upon need and shall be released of duty upon completion of the immediate redistricting task.</w:t>
      </w:r>
    </w:p>
    <w:p w14:paraId="03796F15" w14:textId="77777777" w:rsidR="00943978" w:rsidRPr="00DA3DF2" w:rsidRDefault="00943978" w:rsidP="00943978">
      <w:pPr>
        <w:numPr>
          <w:ilvl w:val="0"/>
          <w:numId w:val="3"/>
        </w:numPr>
        <w:pBdr>
          <w:top w:val="nil"/>
          <w:left w:val="nil"/>
          <w:bottom w:val="nil"/>
          <w:right w:val="nil"/>
          <w:between w:val="nil"/>
        </w:pBdr>
        <w:spacing w:line="480" w:lineRule="auto"/>
        <w:ind w:left="1440" w:hanging="360"/>
        <w:jc w:val="both"/>
        <w:rPr>
          <w:sz w:val="22"/>
          <w:szCs w:val="22"/>
        </w:rPr>
      </w:pPr>
      <w:r w:rsidRPr="00DA3DF2">
        <w:rPr>
          <w:rFonts w:ascii="Calibri" w:eastAsia="Calibri" w:hAnsi="Calibri" w:cs="Calibri"/>
          <w:color w:val="000000"/>
          <w:sz w:val="22"/>
          <w:szCs w:val="22"/>
        </w:rPr>
        <w:t>Committees shall have no more than two registered members of a single political party.</w:t>
      </w:r>
    </w:p>
    <w:p w14:paraId="64A738FE" w14:textId="77777777" w:rsidR="00943978" w:rsidRPr="00DA3DF2" w:rsidRDefault="00943978" w:rsidP="00943978">
      <w:pPr>
        <w:numPr>
          <w:ilvl w:val="0"/>
          <w:numId w:val="3"/>
        </w:numPr>
        <w:pBdr>
          <w:top w:val="nil"/>
          <w:left w:val="nil"/>
          <w:bottom w:val="nil"/>
          <w:right w:val="nil"/>
          <w:between w:val="nil"/>
        </w:pBdr>
        <w:spacing w:line="480" w:lineRule="auto"/>
        <w:ind w:left="1440" w:hanging="360"/>
        <w:jc w:val="both"/>
        <w:rPr>
          <w:sz w:val="22"/>
          <w:szCs w:val="22"/>
        </w:rPr>
      </w:pPr>
      <w:r w:rsidRPr="00DA3DF2">
        <w:rPr>
          <w:rFonts w:ascii="Calibri" w:eastAsia="Calibri" w:hAnsi="Calibri" w:cs="Calibri"/>
          <w:color w:val="000000"/>
          <w:sz w:val="22"/>
          <w:szCs w:val="22"/>
        </w:rPr>
        <w:t>Committees shall be kept entirely separate from state legislatures as state legislatures have and currently participate in partisan bias known as “gerrymandering.” No state representative shall be allowed to participate as a member of the committee.</w:t>
      </w:r>
    </w:p>
    <w:p w14:paraId="7E42433C" w14:textId="77777777" w:rsidR="00943978" w:rsidRPr="00DA3DF2" w:rsidRDefault="00943978" w:rsidP="00943978">
      <w:pPr>
        <w:ind w:left="720" w:hanging="1440"/>
        <w:jc w:val="both"/>
        <w:rPr>
          <w:sz w:val="22"/>
          <w:szCs w:val="22"/>
        </w:rPr>
      </w:pPr>
      <w:r w:rsidRPr="00DA3DF2">
        <w:rPr>
          <w:rFonts w:ascii="Calibri" w:eastAsia="Calibri" w:hAnsi="Calibri" w:cs="Calibri"/>
          <w:b/>
          <w:color w:val="000000"/>
          <w:sz w:val="22"/>
          <w:szCs w:val="22"/>
        </w:rPr>
        <w:t>SECTION 4.</w:t>
      </w:r>
      <w:r w:rsidRPr="00DA3DF2">
        <w:rPr>
          <w:rFonts w:ascii="Calibri" w:eastAsia="Calibri" w:hAnsi="Calibri" w:cs="Calibri"/>
          <w:b/>
          <w:color w:val="000000"/>
          <w:sz w:val="22"/>
          <w:szCs w:val="22"/>
        </w:rPr>
        <w:tab/>
      </w:r>
      <w:r w:rsidRPr="00DA3DF2">
        <w:rPr>
          <w:rFonts w:ascii="Calibri" w:eastAsia="Calibri" w:hAnsi="Calibri" w:cs="Calibri"/>
          <w:color w:val="000000"/>
          <w:sz w:val="22"/>
          <w:szCs w:val="22"/>
        </w:rPr>
        <w:t>This bill shall take effect prior to the 2020 Congressional election to immediately</w:t>
      </w:r>
    </w:p>
    <w:p w14:paraId="4F1A4244" w14:textId="77777777" w:rsidR="00943978" w:rsidRPr="00DA3DF2" w:rsidRDefault="00943978" w:rsidP="00943978">
      <w:pPr>
        <w:ind w:left="720" w:hanging="1440"/>
        <w:jc w:val="both"/>
        <w:rPr>
          <w:sz w:val="22"/>
          <w:szCs w:val="22"/>
        </w:rPr>
      </w:pPr>
    </w:p>
    <w:p w14:paraId="3D6D1314" w14:textId="77777777" w:rsidR="00943978" w:rsidRPr="00DA3DF2" w:rsidRDefault="00943978" w:rsidP="00943978">
      <w:pPr>
        <w:ind w:left="2160" w:hanging="1440"/>
        <w:jc w:val="both"/>
        <w:rPr>
          <w:sz w:val="22"/>
          <w:szCs w:val="22"/>
        </w:rPr>
      </w:pPr>
      <w:r w:rsidRPr="00DA3DF2">
        <w:rPr>
          <w:rFonts w:ascii="Calibri" w:eastAsia="Calibri" w:hAnsi="Calibri" w:cs="Calibri"/>
          <w:color w:val="000000"/>
          <w:sz w:val="22"/>
          <w:szCs w:val="22"/>
        </w:rPr>
        <w:t xml:space="preserve"> counteract the effects of gerrymandering.</w:t>
      </w:r>
    </w:p>
    <w:p w14:paraId="1C81C115" w14:textId="77777777" w:rsidR="00943978" w:rsidRPr="00DA3DF2" w:rsidRDefault="00943978" w:rsidP="00943978">
      <w:pPr>
        <w:ind w:left="720" w:hanging="1440"/>
        <w:jc w:val="both"/>
        <w:rPr>
          <w:rFonts w:ascii="Times New Roman" w:eastAsia="Times New Roman" w:hAnsi="Times New Roman" w:cs="Times New Roman"/>
          <w:sz w:val="22"/>
          <w:szCs w:val="22"/>
        </w:rPr>
      </w:pPr>
    </w:p>
    <w:p w14:paraId="38D8FBCD" w14:textId="77777777" w:rsidR="00943978" w:rsidRPr="00DA3DF2" w:rsidRDefault="00943978" w:rsidP="00943978">
      <w:pPr>
        <w:ind w:left="720" w:hanging="1440"/>
        <w:jc w:val="both"/>
        <w:rPr>
          <w:sz w:val="22"/>
          <w:szCs w:val="22"/>
        </w:rPr>
      </w:pPr>
      <w:r w:rsidRPr="00DA3DF2">
        <w:rPr>
          <w:rFonts w:ascii="Calibri" w:eastAsia="Calibri" w:hAnsi="Calibri" w:cs="Calibri"/>
          <w:b/>
          <w:smallCaps/>
          <w:color w:val="000000"/>
          <w:sz w:val="22"/>
          <w:szCs w:val="22"/>
        </w:rPr>
        <w:t>SECTION 5.</w:t>
      </w:r>
      <w:r w:rsidRPr="00DA3DF2">
        <w:rPr>
          <w:rFonts w:ascii="Calibri" w:eastAsia="Calibri" w:hAnsi="Calibri" w:cs="Calibri"/>
          <w:color w:val="000000"/>
          <w:sz w:val="22"/>
          <w:szCs w:val="22"/>
        </w:rPr>
        <w:t xml:space="preserve"> </w:t>
      </w:r>
      <w:r w:rsidRPr="00DA3DF2">
        <w:rPr>
          <w:rFonts w:ascii="Calibri" w:eastAsia="Calibri" w:hAnsi="Calibri" w:cs="Calibri"/>
          <w:color w:val="000000"/>
          <w:sz w:val="22"/>
          <w:szCs w:val="22"/>
        </w:rPr>
        <w:tab/>
        <w:t>All laws in conflict with this legislation are hereby declared null and void.</w:t>
      </w:r>
    </w:p>
    <w:p w14:paraId="7740B1A6" w14:textId="77777777" w:rsidR="00943978" w:rsidRDefault="00943978" w:rsidP="00943978">
      <w:pPr>
        <w:rPr>
          <w:sz w:val="22"/>
          <w:szCs w:val="22"/>
        </w:rPr>
      </w:pPr>
    </w:p>
    <w:p w14:paraId="07EC26C4" w14:textId="77777777" w:rsidR="00943978" w:rsidRDefault="00943978" w:rsidP="00943978">
      <w:pPr>
        <w:rPr>
          <w:sz w:val="22"/>
          <w:szCs w:val="22"/>
        </w:rPr>
      </w:pPr>
    </w:p>
    <w:p w14:paraId="0997F19E" w14:textId="77777777" w:rsidR="00943978" w:rsidRDefault="00943978" w:rsidP="00943978">
      <w:pPr>
        <w:rPr>
          <w:sz w:val="22"/>
          <w:szCs w:val="22"/>
        </w:rPr>
      </w:pPr>
    </w:p>
    <w:p w14:paraId="251CE7A8" w14:textId="77777777" w:rsidR="00943978" w:rsidRDefault="00943978" w:rsidP="00943978">
      <w:pPr>
        <w:rPr>
          <w:sz w:val="22"/>
          <w:szCs w:val="22"/>
        </w:rPr>
      </w:pPr>
    </w:p>
    <w:p w14:paraId="60EFE6C7" w14:textId="77777777" w:rsidR="00943978" w:rsidRDefault="00943978" w:rsidP="00943978">
      <w:pPr>
        <w:rPr>
          <w:sz w:val="22"/>
          <w:szCs w:val="22"/>
        </w:rPr>
      </w:pPr>
    </w:p>
    <w:p w14:paraId="6E755CD2" w14:textId="77777777" w:rsidR="00943978" w:rsidRDefault="00943978" w:rsidP="00943978">
      <w:pPr>
        <w:rPr>
          <w:sz w:val="22"/>
          <w:szCs w:val="22"/>
        </w:rPr>
      </w:pPr>
    </w:p>
    <w:p w14:paraId="2776E026" w14:textId="77777777" w:rsidR="00943978" w:rsidRDefault="00943978" w:rsidP="00943978">
      <w:pPr>
        <w:rPr>
          <w:sz w:val="22"/>
          <w:szCs w:val="22"/>
        </w:rPr>
      </w:pPr>
    </w:p>
    <w:p w14:paraId="1681CF06" w14:textId="77777777" w:rsidR="00943978" w:rsidRDefault="00943978" w:rsidP="00943978">
      <w:pPr>
        <w:rPr>
          <w:sz w:val="22"/>
          <w:szCs w:val="22"/>
        </w:rPr>
      </w:pPr>
    </w:p>
    <w:p w14:paraId="0CEFDC05" w14:textId="77777777" w:rsidR="00943978" w:rsidRDefault="00943978" w:rsidP="00943978">
      <w:pPr>
        <w:rPr>
          <w:sz w:val="22"/>
          <w:szCs w:val="22"/>
        </w:rPr>
      </w:pPr>
    </w:p>
    <w:p w14:paraId="68D86030" w14:textId="77777777" w:rsidR="00943978" w:rsidRDefault="00943978" w:rsidP="00943978">
      <w:pPr>
        <w:rPr>
          <w:sz w:val="22"/>
          <w:szCs w:val="22"/>
        </w:rPr>
      </w:pPr>
    </w:p>
    <w:p w14:paraId="4FEF105E" w14:textId="77777777" w:rsidR="00943978" w:rsidRPr="00DA3DF2" w:rsidRDefault="00943978" w:rsidP="00943978">
      <w:pPr>
        <w:rPr>
          <w:sz w:val="22"/>
          <w:szCs w:val="22"/>
        </w:rPr>
      </w:pPr>
    </w:p>
    <w:p w14:paraId="2153B473" w14:textId="77777777" w:rsidR="00943978" w:rsidRPr="00CE2FA6" w:rsidRDefault="00943978" w:rsidP="00943978">
      <w:pPr>
        <w:jc w:val="center"/>
        <w:rPr>
          <w:rFonts w:ascii="Times New Roman" w:hAnsi="Times New Roman" w:cs="Times New Roman"/>
        </w:rPr>
      </w:pPr>
      <w:r w:rsidRPr="00CE2FA6">
        <w:rPr>
          <w:rFonts w:ascii="Arial" w:hAnsi="Arial" w:cs="Arial"/>
          <w:b/>
          <w:bCs/>
          <w:color w:val="000000"/>
          <w:sz w:val="22"/>
          <w:szCs w:val="22"/>
        </w:rPr>
        <w:t>A​ ​Bill​ ​to​ ​WASH​ ​Away​ ​the​ ​Water​ ​Worries​ ​of​ ​West​ ​Africa</w:t>
      </w:r>
    </w:p>
    <w:p w14:paraId="233E7280" w14:textId="77777777" w:rsidR="00943978" w:rsidRPr="00CE2FA6" w:rsidRDefault="00943978" w:rsidP="00943978">
      <w:pPr>
        <w:rPr>
          <w:rFonts w:ascii="Times New Roman" w:eastAsia="Times New Roman" w:hAnsi="Times New Roman" w:cs="Times New Roman"/>
        </w:rPr>
      </w:pPr>
    </w:p>
    <w:p w14:paraId="2DBB605C"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BE IT ENACTED BY THE CONGRESS HERE ASSEMBLED THAT:</w:t>
      </w:r>
    </w:p>
    <w:p w14:paraId="086C6452" w14:textId="77777777" w:rsidR="00943978" w:rsidRPr="00CE2FA6" w:rsidRDefault="00943978" w:rsidP="00943978">
      <w:pPr>
        <w:rPr>
          <w:rFonts w:ascii="Times New Roman" w:eastAsia="Times New Roman" w:hAnsi="Times New Roman" w:cs="Times New Roman"/>
        </w:rPr>
      </w:pPr>
    </w:p>
    <w:p w14:paraId="4151486C"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Section​ ​1.​ </w:t>
      </w:r>
    </w:p>
    <w:p w14:paraId="66543EA2"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​A.​ ​The United States will renew their involvement in the West Africa Water Supply, Sanitation, and Hygiene Program (WA-WASH) for seven more years (2018-2025). ​ ​ ​ ​ ​</w:t>
      </w:r>
    </w:p>
    <w:p w14:paraId="48F3C02A"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B.​ ​The United States will increase their funding to the program from $24 million to $35 million. </w:t>
      </w:r>
    </w:p>
    <w:p w14:paraId="4A1FFA00" w14:textId="77777777" w:rsidR="00943978" w:rsidRPr="00CE2FA6" w:rsidRDefault="00943978" w:rsidP="00943978">
      <w:pPr>
        <w:rPr>
          <w:rFonts w:ascii="Times New Roman" w:eastAsia="Times New Roman" w:hAnsi="Times New Roman" w:cs="Times New Roman"/>
        </w:rPr>
      </w:pPr>
    </w:p>
    <w:p w14:paraId="47C6BDAC"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​2.​ ​“​Western Africa” will include Northern Ghana, Burkina Faso, and Niger</w:t>
      </w:r>
    </w:p>
    <w:p w14:paraId="2E674A00"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 </w:t>
      </w:r>
    </w:p>
    <w:p w14:paraId="4B8EA5A9"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​3.​ The United States Agency for International Development (USAID) will oversee the implementation of this legislation.</w:t>
      </w:r>
    </w:p>
    <w:p w14:paraId="3A761F0F"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 </w:t>
      </w:r>
    </w:p>
    <w:p w14:paraId="6092540B"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​4.​ ​This legislation will be implemented on January 1, 2018</w:t>
      </w:r>
    </w:p>
    <w:p w14:paraId="68AF22C7"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 </w:t>
      </w:r>
    </w:p>
    <w:p w14:paraId="21D62501"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​5.​ ​All laws in conflict with this legislation are hereby declared null and void.</w:t>
      </w:r>
    </w:p>
    <w:p w14:paraId="2F5662BE" w14:textId="77777777" w:rsidR="00943978" w:rsidRDefault="00943978" w:rsidP="00943978">
      <w:pPr>
        <w:spacing w:after="240"/>
        <w:rPr>
          <w:rFonts w:ascii="Times New Roman" w:eastAsia="Times New Roman" w:hAnsi="Times New Roman" w:cs="Times New Roman"/>
        </w:rPr>
      </w:pPr>
      <w:r w:rsidRPr="00CE2FA6">
        <w:rPr>
          <w:rFonts w:ascii="Times New Roman" w:eastAsia="Times New Roman" w:hAnsi="Times New Roman" w:cs="Times New Roman"/>
        </w:rPr>
        <w:br/>
      </w:r>
      <w:r w:rsidRPr="00CE2FA6">
        <w:rPr>
          <w:rFonts w:ascii="Times New Roman" w:eastAsia="Times New Roman" w:hAnsi="Times New Roman" w:cs="Times New Roman"/>
        </w:rPr>
        <w:br/>
      </w:r>
      <w:r w:rsidRPr="00CE2FA6">
        <w:rPr>
          <w:rFonts w:ascii="Times New Roman" w:eastAsia="Times New Roman" w:hAnsi="Times New Roman" w:cs="Times New Roman"/>
        </w:rPr>
        <w:br/>
      </w:r>
      <w:r w:rsidRPr="00CE2FA6">
        <w:rPr>
          <w:rFonts w:ascii="Times New Roman" w:eastAsia="Times New Roman" w:hAnsi="Times New Roman" w:cs="Times New Roman"/>
        </w:rPr>
        <w:br/>
      </w:r>
    </w:p>
    <w:p w14:paraId="2016E286" w14:textId="77777777" w:rsidR="00943978" w:rsidRDefault="00943978" w:rsidP="00943978">
      <w:pPr>
        <w:rPr>
          <w:rFonts w:ascii="Times New Roman" w:eastAsia="Times New Roman" w:hAnsi="Times New Roman" w:cs="Times New Roman"/>
        </w:rPr>
      </w:pPr>
      <w:r>
        <w:rPr>
          <w:rFonts w:ascii="Times New Roman" w:eastAsia="Times New Roman" w:hAnsi="Times New Roman" w:cs="Times New Roman"/>
        </w:rPr>
        <w:br w:type="page"/>
      </w:r>
    </w:p>
    <w:p w14:paraId="28FCFDCE" w14:textId="77777777" w:rsidR="00943978" w:rsidRPr="00CE2FA6" w:rsidRDefault="00943978" w:rsidP="00943978">
      <w:pPr>
        <w:jc w:val="center"/>
        <w:rPr>
          <w:rFonts w:ascii="Times New Roman" w:hAnsi="Times New Roman" w:cs="Times New Roman"/>
        </w:rPr>
      </w:pPr>
      <w:r w:rsidRPr="00CE2FA6">
        <w:rPr>
          <w:rFonts w:ascii="Arial" w:hAnsi="Arial" w:cs="Arial"/>
          <w:b/>
          <w:bCs/>
          <w:color w:val="000000"/>
          <w:sz w:val="22"/>
          <w:szCs w:val="22"/>
        </w:rPr>
        <w:t>The​ ​PRO​ ​Sports​ ​Act​ ​of​ ​2017</w:t>
      </w:r>
    </w:p>
    <w:p w14:paraId="0CA19A7C"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 </w:t>
      </w:r>
    </w:p>
    <w:p w14:paraId="2EB047F0"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BE​ ​IT​ ​ENACTED​ ​BY​ ​THE​ ​CONGRESS​ ​HERE​ ​ASSEMBLED​ ​THAT: </w:t>
      </w:r>
    </w:p>
    <w:p w14:paraId="3BC48134" w14:textId="77777777" w:rsidR="00943978" w:rsidRPr="00CE2FA6" w:rsidRDefault="00943978" w:rsidP="00943978">
      <w:pPr>
        <w:rPr>
          <w:rFonts w:ascii="Times New Roman" w:eastAsia="Times New Roman" w:hAnsi="Times New Roman" w:cs="Times New Roman"/>
        </w:rPr>
      </w:pPr>
    </w:p>
    <w:p w14:paraId="7C9D7883"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Section​ ​1.​ ​No organization or entity shall be treated as tax-exempt if: </w:t>
      </w:r>
    </w:p>
    <w:p w14:paraId="40252483"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A. It is a professional sports league, organization, or association, a substantial activity of which is to foster national or international professional sports competitions. </w:t>
      </w:r>
    </w:p>
    <w:p w14:paraId="6BF69738"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B. Has an annual gross receipts in excess of $10 million.</w:t>
      </w:r>
    </w:p>
    <w:p w14:paraId="6E14332E"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 </w:t>
      </w:r>
    </w:p>
    <w:p w14:paraId="17FC6506"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Section​ ​2.​ ​“Professional sports league” is defined as a professional body which governs the competition of its teams. </w:t>
      </w:r>
    </w:p>
    <w:p w14:paraId="48BC4DA7" w14:textId="77777777" w:rsidR="00943978" w:rsidRPr="00CE2FA6" w:rsidRDefault="00943978" w:rsidP="00943978">
      <w:pPr>
        <w:rPr>
          <w:rFonts w:ascii="Times New Roman" w:eastAsia="Times New Roman" w:hAnsi="Times New Roman" w:cs="Times New Roman"/>
        </w:rPr>
      </w:pPr>
    </w:p>
    <w:p w14:paraId="7AFBDB87"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Section​ ​3.​ ​The Internal Revenue Service shall oversee the implementation of this legislation. </w:t>
      </w:r>
    </w:p>
    <w:p w14:paraId="2B21BE69" w14:textId="77777777" w:rsidR="00943978" w:rsidRPr="00CE2FA6" w:rsidRDefault="00943978" w:rsidP="00943978">
      <w:pPr>
        <w:rPr>
          <w:rFonts w:ascii="Times New Roman" w:eastAsia="Times New Roman" w:hAnsi="Times New Roman" w:cs="Times New Roman"/>
        </w:rPr>
      </w:pPr>
    </w:p>
    <w:p w14:paraId="48927911"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Section​ ​4.​ ​This legislation will be implemented February 1 of 2018. </w:t>
      </w:r>
    </w:p>
    <w:p w14:paraId="363B607C" w14:textId="77777777" w:rsidR="00943978" w:rsidRPr="00CE2FA6" w:rsidRDefault="00943978" w:rsidP="00943978">
      <w:pPr>
        <w:rPr>
          <w:rFonts w:ascii="Times New Roman" w:eastAsia="Times New Roman" w:hAnsi="Times New Roman" w:cs="Times New Roman"/>
        </w:rPr>
      </w:pPr>
    </w:p>
    <w:p w14:paraId="1EF150B0"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​5.​ ​All laws in conflict with this legislation are hereby declared null and void.</w:t>
      </w:r>
    </w:p>
    <w:p w14:paraId="2AB12909" w14:textId="77777777" w:rsidR="00943978" w:rsidRPr="00CE2FA6" w:rsidRDefault="00943978" w:rsidP="00943978">
      <w:pPr>
        <w:spacing w:after="240"/>
        <w:rPr>
          <w:rFonts w:ascii="Times New Roman" w:eastAsia="Times New Roman" w:hAnsi="Times New Roman" w:cs="Times New Roman"/>
        </w:rPr>
      </w:pPr>
      <w:r w:rsidRPr="00CE2FA6">
        <w:rPr>
          <w:rFonts w:ascii="Times New Roman" w:eastAsia="Times New Roman" w:hAnsi="Times New Roman" w:cs="Times New Roman"/>
        </w:rPr>
        <w:br/>
      </w:r>
      <w:r w:rsidRPr="00CE2FA6">
        <w:rPr>
          <w:rFonts w:ascii="Times New Roman" w:eastAsia="Times New Roman" w:hAnsi="Times New Roman" w:cs="Times New Roman"/>
        </w:rPr>
        <w:br/>
      </w:r>
      <w:r w:rsidRPr="00CE2FA6">
        <w:rPr>
          <w:rFonts w:ascii="Times New Roman" w:eastAsia="Times New Roman" w:hAnsi="Times New Roman" w:cs="Times New Roman"/>
        </w:rPr>
        <w:br/>
      </w:r>
      <w:r w:rsidRPr="00CE2FA6">
        <w:rPr>
          <w:rFonts w:ascii="Times New Roman" w:eastAsia="Times New Roman" w:hAnsi="Times New Roman" w:cs="Times New Roman"/>
        </w:rPr>
        <w:br/>
      </w:r>
      <w:r w:rsidRPr="00CE2FA6">
        <w:rPr>
          <w:rFonts w:ascii="Times New Roman" w:eastAsia="Times New Roman" w:hAnsi="Times New Roman" w:cs="Times New Roman"/>
        </w:rPr>
        <w:br/>
      </w:r>
      <w:r w:rsidRPr="00CE2FA6">
        <w:rPr>
          <w:rFonts w:ascii="Times New Roman" w:eastAsia="Times New Roman" w:hAnsi="Times New Roman" w:cs="Times New Roman"/>
        </w:rPr>
        <w:br/>
      </w:r>
    </w:p>
    <w:p w14:paraId="6980017A" w14:textId="77777777" w:rsidR="00943978" w:rsidRDefault="00943978" w:rsidP="00943978">
      <w:pPr>
        <w:rPr>
          <w:rFonts w:ascii="Times New Roman" w:eastAsia="Times New Roman" w:hAnsi="Times New Roman" w:cs="Times New Roman"/>
        </w:rPr>
      </w:pPr>
      <w:r>
        <w:rPr>
          <w:rFonts w:ascii="Times New Roman" w:eastAsia="Times New Roman" w:hAnsi="Times New Roman" w:cs="Times New Roman"/>
        </w:rPr>
        <w:br w:type="page"/>
      </w:r>
    </w:p>
    <w:p w14:paraId="6EC5A2E6" w14:textId="77777777" w:rsidR="00943978" w:rsidRPr="00CE2FA6" w:rsidRDefault="00943978" w:rsidP="00943978">
      <w:pPr>
        <w:jc w:val="center"/>
        <w:rPr>
          <w:rFonts w:ascii="Times New Roman" w:hAnsi="Times New Roman" w:cs="Times New Roman"/>
        </w:rPr>
      </w:pPr>
      <w:r w:rsidRPr="00CE2FA6">
        <w:rPr>
          <w:rFonts w:ascii="Arial" w:hAnsi="Arial" w:cs="Arial"/>
          <w:b/>
          <w:bCs/>
          <w:color w:val="000000"/>
          <w:sz w:val="22"/>
          <w:szCs w:val="22"/>
        </w:rPr>
        <w:t>A​ ​Bill​ ​to​ ​“Just​ ​Do​ ​It”​ ​for​ ​Student​ ​Athletes</w:t>
      </w:r>
    </w:p>
    <w:p w14:paraId="2F073BE1" w14:textId="77777777" w:rsidR="00943978" w:rsidRPr="00CE2FA6" w:rsidRDefault="00943978" w:rsidP="00943978">
      <w:pPr>
        <w:rPr>
          <w:rFonts w:ascii="Times New Roman" w:eastAsia="Times New Roman" w:hAnsi="Times New Roman" w:cs="Times New Roman"/>
        </w:rPr>
      </w:pPr>
    </w:p>
    <w:p w14:paraId="4390F6FD"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BE​ ​IT​ ​ENACTED​ ​BY​ ​THE​ ​CONGRESS​ ​HERE​ ​ASSEMBLED​ ​THAT: </w:t>
      </w:r>
    </w:p>
    <w:p w14:paraId="2B600FFE" w14:textId="77777777" w:rsidR="00943978" w:rsidRPr="00CE2FA6" w:rsidRDefault="00943978" w:rsidP="00943978">
      <w:pPr>
        <w:rPr>
          <w:rFonts w:ascii="Times New Roman" w:eastAsia="Times New Roman" w:hAnsi="Times New Roman" w:cs="Times New Roman"/>
        </w:rPr>
      </w:pPr>
    </w:p>
    <w:p w14:paraId="1F525313"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Section​ ​1.​ Universities that receive federal funding and have sports contracts worth over 1 million dollars, per year, will be required to disperse 50% of that respective income to university athletes. </w:t>
      </w:r>
    </w:p>
    <w:p w14:paraId="3449C48A" w14:textId="77777777" w:rsidR="00943978" w:rsidRPr="00CE2FA6" w:rsidRDefault="00943978" w:rsidP="00943978">
      <w:pPr>
        <w:rPr>
          <w:rFonts w:ascii="Times New Roman" w:eastAsia="Times New Roman" w:hAnsi="Times New Roman" w:cs="Times New Roman"/>
        </w:rPr>
      </w:pPr>
    </w:p>
    <w:p w14:paraId="0D05A44C"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​2.​ ​</w:t>
      </w:r>
    </w:p>
    <w:p w14:paraId="2C7CB9FF"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A.​ “Sports contracts” are defined as athletic apparel contracts. ​ ​ ​ ​</w:t>
      </w:r>
    </w:p>
    <w:p w14:paraId="47F842EE"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B​. “University athletes” must be full time students of the school. ​ ​ ​ ​ ​</w:t>
      </w:r>
    </w:p>
    <w:p w14:paraId="1A2C6F64"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C.​ University athletes shall receive this supplement for health, education, and welfare. </w:t>
      </w:r>
    </w:p>
    <w:p w14:paraId="35BA1B62" w14:textId="77777777" w:rsidR="00943978" w:rsidRPr="00CE2FA6" w:rsidRDefault="00943978" w:rsidP="00943978">
      <w:pPr>
        <w:rPr>
          <w:rFonts w:ascii="Times New Roman" w:eastAsia="Times New Roman" w:hAnsi="Times New Roman" w:cs="Times New Roman"/>
        </w:rPr>
      </w:pPr>
    </w:p>
    <w:p w14:paraId="3FB94017"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Section​ ​3.​ ​The Department of Education shall oversee the implementation of this legislation. </w:t>
      </w:r>
    </w:p>
    <w:p w14:paraId="40DC82C1" w14:textId="77777777" w:rsidR="00943978" w:rsidRPr="00CE2FA6" w:rsidRDefault="00943978" w:rsidP="00943978">
      <w:pPr>
        <w:rPr>
          <w:rFonts w:ascii="Times New Roman" w:eastAsia="Times New Roman" w:hAnsi="Times New Roman" w:cs="Times New Roman"/>
        </w:rPr>
      </w:pPr>
    </w:p>
    <w:p w14:paraId="6690FC21"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Section​ ​4.​ ​This legislation will be implemented July 1, 2018. </w:t>
      </w:r>
    </w:p>
    <w:p w14:paraId="63256BE8" w14:textId="77777777" w:rsidR="00943978" w:rsidRPr="00CE2FA6" w:rsidRDefault="00943978" w:rsidP="00943978">
      <w:pPr>
        <w:rPr>
          <w:rFonts w:ascii="Times New Roman" w:eastAsia="Times New Roman" w:hAnsi="Times New Roman" w:cs="Times New Roman"/>
        </w:rPr>
      </w:pPr>
    </w:p>
    <w:p w14:paraId="2DA98F08"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​5.​ All laws in conflict this legislation are hereby declared null and void.</w:t>
      </w:r>
    </w:p>
    <w:p w14:paraId="5CE0E106" w14:textId="77777777" w:rsidR="00943978" w:rsidRPr="00CE2FA6" w:rsidRDefault="00943978" w:rsidP="00943978">
      <w:pPr>
        <w:spacing w:after="240"/>
        <w:rPr>
          <w:rFonts w:ascii="Times New Roman" w:eastAsia="Times New Roman" w:hAnsi="Times New Roman" w:cs="Times New Roman"/>
        </w:rPr>
      </w:pPr>
      <w:r w:rsidRPr="00CE2FA6">
        <w:rPr>
          <w:rFonts w:ascii="Times New Roman" w:eastAsia="Times New Roman" w:hAnsi="Times New Roman" w:cs="Times New Roman"/>
        </w:rPr>
        <w:br/>
      </w:r>
      <w:r w:rsidRPr="00CE2FA6">
        <w:rPr>
          <w:rFonts w:ascii="Times New Roman" w:eastAsia="Times New Roman" w:hAnsi="Times New Roman" w:cs="Times New Roman"/>
        </w:rPr>
        <w:br/>
      </w:r>
      <w:r w:rsidRPr="00CE2FA6">
        <w:rPr>
          <w:rFonts w:ascii="Times New Roman" w:eastAsia="Times New Roman" w:hAnsi="Times New Roman" w:cs="Times New Roman"/>
        </w:rPr>
        <w:br/>
      </w:r>
    </w:p>
    <w:p w14:paraId="3A258915" w14:textId="77777777" w:rsidR="00943978" w:rsidRDefault="00943978" w:rsidP="00943978">
      <w:pPr>
        <w:rPr>
          <w:rFonts w:ascii="Times New Roman" w:eastAsia="Times New Roman" w:hAnsi="Times New Roman" w:cs="Times New Roman"/>
        </w:rPr>
      </w:pPr>
      <w:r>
        <w:rPr>
          <w:rFonts w:ascii="Times New Roman" w:eastAsia="Times New Roman" w:hAnsi="Times New Roman" w:cs="Times New Roman"/>
        </w:rPr>
        <w:br w:type="page"/>
      </w:r>
    </w:p>
    <w:p w14:paraId="4D08C5AB" w14:textId="77777777" w:rsidR="00943978" w:rsidRPr="00CE2FA6" w:rsidRDefault="00943978" w:rsidP="00943978">
      <w:pPr>
        <w:jc w:val="center"/>
        <w:rPr>
          <w:rFonts w:ascii="Times New Roman" w:hAnsi="Times New Roman" w:cs="Times New Roman"/>
        </w:rPr>
      </w:pPr>
      <w:r w:rsidRPr="00CE2FA6">
        <w:rPr>
          <w:rFonts w:ascii="Arial" w:hAnsi="Arial" w:cs="Arial"/>
          <w:b/>
          <w:bCs/>
          <w:color w:val="000000"/>
          <w:sz w:val="22"/>
          <w:szCs w:val="22"/>
        </w:rPr>
        <w:t>A​ ​Bill​ ​to​ ​Fund​ ​CRISPR</w:t>
      </w:r>
    </w:p>
    <w:p w14:paraId="6493FF32" w14:textId="77777777" w:rsidR="00943978" w:rsidRPr="00CE2FA6" w:rsidRDefault="00943978" w:rsidP="00943978">
      <w:pPr>
        <w:rPr>
          <w:rFonts w:ascii="Times New Roman" w:eastAsia="Times New Roman" w:hAnsi="Times New Roman" w:cs="Times New Roman"/>
        </w:rPr>
      </w:pPr>
    </w:p>
    <w:p w14:paraId="1CB20558"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BE IT ENACTED BY THE CONGRESS HERE ASSEMBLED THAT:</w:t>
      </w:r>
    </w:p>
    <w:p w14:paraId="7483D52F" w14:textId="77777777" w:rsidR="00943978" w:rsidRPr="00CE2FA6" w:rsidRDefault="00943978" w:rsidP="00943978">
      <w:pPr>
        <w:rPr>
          <w:rFonts w:ascii="Times New Roman" w:eastAsia="Times New Roman" w:hAnsi="Times New Roman" w:cs="Times New Roman"/>
        </w:rPr>
      </w:pPr>
    </w:p>
    <w:p w14:paraId="00967293"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Section​ ​1.​ </w:t>
      </w:r>
    </w:p>
    <w:p w14:paraId="26B626AE"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A. $50 million shall be given to the research and improvement of Clustered Regularly Interspaced Short Palindromic Repeats (CRISPR). </w:t>
      </w:r>
    </w:p>
    <w:p w14:paraId="34F69A4F"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B. This money will be taken from the U.S. Military Budget (FY 2019) </w:t>
      </w:r>
    </w:p>
    <w:p w14:paraId="738A9769" w14:textId="77777777" w:rsidR="00943978" w:rsidRPr="00CE2FA6" w:rsidRDefault="00943978" w:rsidP="00943978">
      <w:pPr>
        <w:rPr>
          <w:rFonts w:ascii="Times New Roman" w:eastAsia="Times New Roman" w:hAnsi="Times New Roman" w:cs="Times New Roman"/>
        </w:rPr>
      </w:pPr>
    </w:p>
    <w:p w14:paraId="26DF7D03"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Section​ ​2.​ This funding will be allocated to projects already underway at the time of implementation. </w:t>
      </w:r>
    </w:p>
    <w:p w14:paraId="66CBA07F" w14:textId="77777777" w:rsidR="00943978" w:rsidRPr="00CE2FA6" w:rsidRDefault="00943978" w:rsidP="00943978">
      <w:pPr>
        <w:rPr>
          <w:rFonts w:ascii="Times New Roman" w:eastAsia="Times New Roman" w:hAnsi="Times New Roman" w:cs="Times New Roman"/>
        </w:rPr>
      </w:pPr>
    </w:p>
    <w:p w14:paraId="2CD9221F"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Section​ ​3.​ The Department of Health and Human Services and the Department of Defense shall oversee the implementation of this legislation. </w:t>
      </w:r>
    </w:p>
    <w:p w14:paraId="20FECE03" w14:textId="77777777" w:rsidR="00943978" w:rsidRPr="00CE2FA6" w:rsidRDefault="00943978" w:rsidP="00943978">
      <w:pPr>
        <w:rPr>
          <w:rFonts w:ascii="Times New Roman" w:eastAsia="Times New Roman" w:hAnsi="Times New Roman" w:cs="Times New Roman"/>
        </w:rPr>
      </w:pPr>
    </w:p>
    <w:p w14:paraId="6A321F41"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Section​ ​4.​ This legislation will be implemented October 1, 2019. </w:t>
      </w:r>
    </w:p>
    <w:p w14:paraId="1FE5FC79" w14:textId="77777777" w:rsidR="00943978" w:rsidRPr="00CE2FA6" w:rsidRDefault="00943978" w:rsidP="00943978">
      <w:pPr>
        <w:rPr>
          <w:rFonts w:ascii="Times New Roman" w:eastAsia="Times New Roman" w:hAnsi="Times New Roman" w:cs="Times New Roman"/>
        </w:rPr>
      </w:pPr>
    </w:p>
    <w:p w14:paraId="55136B19"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​5.​ All laws in conflict with this legislation are hereby declared null and void.</w:t>
      </w:r>
    </w:p>
    <w:p w14:paraId="65008050" w14:textId="77777777" w:rsidR="00943978" w:rsidRPr="00CE2FA6" w:rsidRDefault="00943978" w:rsidP="00943978">
      <w:pPr>
        <w:spacing w:after="240"/>
        <w:rPr>
          <w:rFonts w:ascii="Times New Roman" w:eastAsia="Times New Roman" w:hAnsi="Times New Roman" w:cs="Times New Roman"/>
        </w:rPr>
      </w:pPr>
      <w:r w:rsidRPr="00CE2FA6">
        <w:rPr>
          <w:rFonts w:ascii="Times New Roman" w:eastAsia="Times New Roman" w:hAnsi="Times New Roman" w:cs="Times New Roman"/>
        </w:rPr>
        <w:br/>
      </w:r>
      <w:r w:rsidRPr="00CE2FA6">
        <w:rPr>
          <w:rFonts w:ascii="Times New Roman" w:eastAsia="Times New Roman" w:hAnsi="Times New Roman" w:cs="Times New Roman"/>
        </w:rPr>
        <w:br/>
      </w:r>
      <w:r w:rsidRPr="00CE2FA6">
        <w:rPr>
          <w:rFonts w:ascii="Times New Roman" w:eastAsia="Times New Roman" w:hAnsi="Times New Roman" w:cs="Times New Roman"/>
        </w:rPr>
        <w:br/>
      </w:r>
      <w:r w:rsidRPr="00CE2FA6">
        <w:rPr>
          <w:rFonts w:ascii="Times New Roman" w:eastAsia="Times New Roman" w:hAnsi="Times New Roman" w:cs="Times New Roman"/>
        </w:rPr>
        <w:br/>
      </w:r>
      <w:r w:rsidRPr="00CE2FA6">
        <w:rPr>
          <w:rFonts w:ascii="Times New Roman" w:eastAsia="Times New Roman" w:hAnsi="Times New Roman" w:cs="Times New Roman"/>
        </w:rPr>
        <w:br/>
      </w:r>
      <w:r w:rsidRPr="00CE2FA6">
        <w:rPr>
          <w:rFonts w:ascii="Times New Roman" w:eastAsia="Times New Roman" w:hAnsi="Times New Roman" w:cs="Times New Roman"/>
        </w:rPr>
        <w:br/>
      </w:r>
      <w:r w:rsidRPr="00CE2FA6">
        <w:rPr>
          <w:rFonts w:ascii="Times New Roman" w:eastAsia="Times New Roman" w:hAnsi="Times New Roman" w:cs="Times New Roman"/>
        </w:rPr>
        <w:br/>
      </w:r>
      <w:r w:rsidRPr="00CE2FA6">
        <w:rPr>
          <w:rFonts w:ascii="Times New Roman" w:eastAsia="Times New Roman" w:hAnsi="Times New Roman" w:cs="Times New Roman"/>
        </w:rPr>
        <w:br/>
      </w:r>
      <w:r w:rsidRPr="00CE2FA6">
        <w:rPr>
          <w:rFonts w:ascii="Times New Roman" w:eastAsia="Times New Roman" w:hAnsi="Times New Roman" w:cs="Times New Roman"/>
        </w:rPr>
        <w:br/>
      </w:r>
      <w:r w:rsidRPr="00CE2FA6">
        <w:rPr>
          <w:rFonts w:ascii="Times New Roman" w:eastAsia="Times New Roman" w:hAnsi="Times New Roman" w:cs="Times New Roman"/>
        </w:rPr>
        <w:br/>
      </w:r>
    </w:p>
    <w:p w14:paraId="5F475BEC" w14:textId="77777777" w:rsidR="00943978" w:rsidRDefault="00943978" w:rsidP="00943978">
      <w:pPr>
        <w:rPr>
          <w:rFonts w:ascii="Times New Roman" w:eastAsia="Times New Roman" w:hAnsi="Times New Roman" w:cs="Times New Roman"/>
        </w:rPr>
      </w:pPr>
      <w:r>
        <w:rPr>
          <w:rFonts w:ascii="Times New Roman" w:eastAsia="Times New Roman" w:hAnsi="Times New Roman" w:cs="Times New Roman"/>
        </w:rPr>
        <w:br w:type="page"/>
      </w:r>
    </w:p>
    <w:p w14:paraId="4F9E44ED" w14:textId="77777777" w:rsidR="00943978" w:rsidRPr="00DA3DF2" w:rsidRDefault="00943978" w:rsidP="00943978">
      <w:pPr>
        <w:jc w:val="center"/>
        <w:rPr>
          <w:rFonts w:ascii="Times New Roman" w:eastAsia="Times New Roman" w:hAnsi="Times New Roman" w:cs="Times New Roman"/>
          <w:b/>
        </w:rPr>
      </w:pPr>
      <w:r w:rsidRPr="00CE2FA6">
        <w:rPr>
          <w:rFonts w:ascii="Times New Roman" w:eastAsia="Times New Roman" w:hAnsi="Times New Roman" w:cs="Times New Roman"/>
          <w:b/>
        </w:rPr>
        <w:t>A Resolution to Reduce Piracy</w:t>
      </w:r>
    </w:p>
    <w:p w14:paraId="05C709EC" w14:textId="77777777" w:rsidR="00943978" w:rsidRDefault="00943978" w:rsidP="00943978">
      <w:pPr>
        <w:rPr>
          <w:rFonts w:ascii="Times New Roman" w:eastAsia="Times New Roman" w:hAnsi="Times New Roman" w:cs="Times New Roman"/>
        </w:rPr>
      </w:pPr>
    </w:p>
    <w:p w14:paraId="3FD463B3" w14:textId="77777777" w:rsidR="00943978" w:rsidRDefault="00943978" w:rsidP="00943978">
      <w:pPr>
        <w:rPr>
          <w:rFonts w:ascii="Times New Roman" w:eastAsia="Times New Roman" w:hAnsi="Times New Roman" w:cs="Times New Roman"/>
        </w:rPr>
      </w:pPr>
      <w:r w:rsidRPr="00CE2FA6">
        <w:rPr>
          <w:rFonts w:ascii="Times New Roman" w:eastAsia="Times New Roman" w:hAnsi="Times New Roman" w:cs="Times New Roman"/>
        </w:rPr>
        <w:t xml:space="preserve">WHEREAS​, The US, as well as the rest of the world, continues to suffer the plague of piracy in key trade areas like the Red sea, the Caribbean and Central America; and </w:t>
      </w:r>
    </w:p>
    <w:p w14:paraId="52019002" w14:textId="77777777" w:rsidR="00943978" w:rsidRDefault="00943978" w:rsidP="00943978">
      <w:pPr>
        <w:rPr>
          <w:rFonts w:ascii="Times New Roman" w:eastAsia="Times New Roman" w:hAnsi="Times New Roman" w:cs="Times New Roman"/>
        </w:rPr>
      </w:pPr>
      <w:r w:rsidRPr="00CE2FA6">
        <w:rPr>
          <w:rFonts w:ascii="Times New Roman" w:eastAsia="Times New Roman" w:hAnsi="Times New Roman" w:cs="Times New Roman"/>
        </w:rPr>
        <w:t xml:space="preserve">WHEREAS​, It would be extremely inefficient to post a permanent maritime police force in these area; and </w:t>
      </w:r>
    </w:p>
    <w:p w14:paraId="20FE8F98" w14:textId="77777777" w:rsidR="00943978" w:rsidRDefault="00943978" w:rsidP="00943978">
      <w:pPr>
        <w:rPr>
          <w:rFonts w:ascii="Times New Roman" w:eastAsia="Times New Roman" w:hAnsi="Times New Roman" w:cs="Times New Roman"/>
        </w:rPr>
      </w:pPr>
      <w:r w:rsidRPr="00CE2FA6">
        <w:rPr>
          <w:rFonts w:ascii="Times New Roman" w:eastAsia="Times New Roman" w:hAnsi="Times New Roman" w:cs="Times New Roman"/>
        </w:rPr>
        <w:t xml:space="preserve">WHEREAS​, Article 1 section 8 of the US constitution lists issuing letters of marque and reprisal as an expressed power of congress; now, therefore, be it </w:t>
      </w:r>
    </w:p>
    <w:p w14:paraId="60D77F27" w14:textId="77777777" w:rsidR="00943978" w:rsidRPr="00CE2FA6" w:rsidRDefault="00943978" w:rsidP="00943978">
      <w:pPr>
        <w:rPr>
          <w:rFonts w:ascii="Times New Roman" w:eastAsia="Times New Roman" w:hAnsi="Times New Roman" w:cs="Times New Roman"/>
        </w:rPr>
      </w:pPr>
      <w:r w:rsidRPr="00CE2FA6">
        <w:rPr>
          <w:rFonts w:ascii="Times New Roman" w:eastAsia="Times New Roman" w:hAnsi="Times New Roman" w:cs="Times New Roman"/>
        </w:rPr>
        <w:t>RESOLVED, That the Congress here assembled actively issue Letters of Marque to U.S. citizens in an effort to reduce worldwide piracy</w:t>
      </w:r>
    </w:p>
    <w:p w14:paraId="4635D934" w14:textId="77777777" w:rsidR="00943978" w:rsidRDefault="00943978" w:rsidP="00943978">
      <w:pPr>
        <w:spacing w:after="240"/>
        <w:rPr>
          <w:rFonts w:ascii="Times New Roman" w:eastAsia="Times New Roman" w:hAnsi="Times New Roman" w:cs="Times New Roman"/>
        </w:rPr>
      </w:pPr>
      <w:r w:rsidRPr="00CE2FA6">
        <w:rPr>
          <w:rFonts w:ascii="Times New Roman" w:eastAsia="Times New Roman" w:hAnsi="Times New Roman" w:cs="Times New Roman"/>
        </w:rPr>
        <w:br/>
      </w:r>
      <w:r w:rsidRPr="00CE2FA6">
        <w:rPr>
          <w:rFonts w:ascii="Times New Roman" w:eastAsia="Times New Roman" w:hAnsi="Times New Roman" w:cs="Times New Roman"/>
        </w:rPr>
        <w:br/>
      </w:r>
      <w:r w:rsidRPr="00CE2FA6">
        <w:rPr>
          <w:rFonts w:ascii="Times New Roman" w:eastAsia="Times New Roman" w:hAnsi="Times New Roman" w:cs="Times New Roman"/>
        </w:rPr>
        <w:br/>
      </w:r>
    </w:p>
    <w:p w14:paraId="1ADA7829" w14:textId="77777777" w:rsidR="00943978" w:rsidRDefault="00943978" w:rsidP="00943978">
      <w:pPr>
        <w:rPr>
          <w:rFonts w:ascii="Times New Roman" w:eastAsia="Times New Roman" w:hAnsi="Times New Roman" w:cs="Times New Roman"/>
        </w:rPr>
      </w:pPr>
      <w:r>
        <w:rPr>
          <w:rFonts w:ascii="Times New Roman" w:eastAsia="Times New Roman" w:hAnsi="Times New Roman" w:cs="Times New Roman"/>
        </w:rPr>
        <w:br w:type="page"/>
      </w:r>
    </w:p>
    <w:p w14:paraId="4A406F52" w14:textId="77777777" w:rsidR="00943978" w:rsidRPr="00CE2FA6" w:rsidRDefault="00943978" w:rsidP="00943978">
      <w:pPr>
        <w:jc w:val="center"/>
        <w:rPr>
          <w:rFonts w:ascii="Times New Roman" w:hAnsi="Times New Roman" w:cs="Times New Roman"/>
        </w:rPr>
      </w:pPr>
      <w:r w:rsidRPr="00CE2FA6">
        <w:rPr>
          <w:rFonts w:ascii="Arial" w:hAnsi="Arial" w:cs="Arial"/>
          <w:b/>
          <w:bCs/>
          <w:color w:val="000000"/>
          <w:sz w:val="22"/>
          <w:szCs w:val="22"/>
        </w:rPr>
        <w:t>A Bill to Counter the Opioid Crisis</w:t>
      </w:r>
    </w:p>
    <w:p w14:paraId="24FB7FFF" w14:textId="77777777" w:rsidR="00943978" w:rsidRPr="00CE2FA6" w:rsidRDefault="00943978" w:rsidP="00943978">
      <w:pPr>
        <w:rPr>
          <w:rFonts w:ascii="Times New Roman" w:eastAsia="Times New Roman" w:hAnsi="Times New Roman" w:cs="Times New Roman"/>
        </w:rPr>
      </w:pPr>
    </w:p>
    <w:p w14:paraId="5F6A1FFE"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BE IT ENACTED BY THE CONGRESS HERE ASSEMBLED THAT:</w:t>
      </w:r>
    </w:p>
    <w:p w14:paraId="055A429F" w14:textId="77777777" w:rsidR="00943978" w:rsidRPr="00CE2FA6" w:rsidRDefault="00943978" w:rsidP="00943978">
      <w:pPr>
        <w:rPr>
          <w:rFonts w:ascii="Times New Roman" w:eastAsia="Times New Roman" w:hAnsi="Times New Roman" w:cs="Times New Roman"/>
        </w:rPr>
      </w:pPr>
    </w:p>
    <w:p w14:paraId="72BA7E16"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1. $100 million shall be allocated to fighting opioid addictions across the</w:t>
      </w:r>
    </w:p>
    <w:p w14:paraId="77841843"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country.</w:t>
      </w:r>
    </w:p>
    <w:p w14:paraId="21A3AF5D" w14:textId="77777777" w:rsidR="00943978" w:rsidRPr="00CE2FA6" w:rsidRDefault="00943978" w:rsidP="00943978">
      <w:pPr>
        <w:rPr>
          <w:rFonts w:ascii="Times New Roman" w:eastAsia="Times New Roman" w:hAnsi="Times New Roman" w:cs="Times New Roman"/>
        </w:rPr>
      </w:pPr>
    </w:p>
    <w:p w14:paraId="1F8B415A"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2. $30 million from this fund will be added to the Public Health Emergency</w:t>
      </w:r>
    </w:p>
    <w:p w14:paraId="3C56E6DF"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Fund, with the requirement that this money only be used to combat the</w:t>
      </w:r>
    </w:p>
    <w:p w14:paraId="6CE3D64C"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drug epidemic.</w:t>
      </w:r>
    </w:p>
    <w:p w14:paraId="7BA100EA"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 </w:t>
      </w:r>
    </w:p>
    <w:p w14:paraId="6AAD1302"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3. The remaining $70 million will be given to the US Department of Health</w:t>
      </w:r>
    </w:p>
    <w:p w14:paraId="0CBF1343"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and Human services.</w:t>
      </w:r>
    </w:p>
    <w:p w14:paraId="1952BB86"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A. This money must be used for Substance Abuse and Mental Health</w:t>
      </w:r>
    </w:p>
    <w:p w14:paraId="15F0B06A"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Services Administration (SAMHSA) grants.</w:t>
      </w:r>
    </w:p>
    <w:p w14:paraId="4DAC96D8"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B. The SAMHSA grants provided through the funding in this legislation</w:t>
      </w:r>
    </w:p>
    <w:p w14:paraId="7123A91E"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cannot be given to any private entities.</w:t>
      </w:r>
    </w:p>
    <w:p w14:paraId="001BDD23"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 xml:space="preserve"> </w:t>
      </w:r>
    </w:p>
    <w:p w14:paraId="47FF374B"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4. Funding shall be allocated immediately upon the passage of this</w:t>
      </w:r>
    </w:p>
    <w:p w14:paraId="24F91F33"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legislation.</w:t>
      </w:r>
    </w:p>
    <w:p w14:paraId="042EBF6C" w14:textId="77777777" w:rsidR="00943978" w:rsidRPr="00CE2FA6" w:rsidRDefault="00943978" w:rsidP="00943978">
      <w:pPr>
        <w:rPr>
          <w:rFonts w:ascii="Times New Roman" w:eastAsia="Times New Roman" w:hAnsi="Times New Roman" w:cs="Times New Roman"/>
        </w:rPr>
      </w:pPr>
    </w:p>
    <w:p w14:paraId="10724830" w14:textId="77777777" w:rsidR="00943978" w:rsidRPr="00CE2FA6" w:rsidRDefault="00943978" w:rsidP="00943978">
      <w:pPr>
        <w:rPr>
          <w:rFonts w:ascii="Times New Roman" w:hAnsi="Times New Roman" w:cs="Times New Roman"/>
        </w:rPr>
      </w:pPr>
      <w:r w:rsidRPr="00CE2FA6">
        <w:rPr>
          <w:rFonts w:ascii="Arial" w:hAnsi="Arial" w:cs="Arial"/>
          <w:color w:val="000000"/>
          <w:sz w:val="22"/>
          <w:szCs w:val="22"/>
        </w:rPr>
        <w:t>SECTION 5. All laws in conflict with this legislation are hereby declared null and void.</w:t>
      </w:r>
    </w:p>
    <w:p w14:paraId="0B480486" w14:textId="77777777" w:rsidR="00943978" w:rsidRPr="00CE2FA6" w:rsidRDefault="00943978" w:rsidP="00943978">
      <w:pPr>
        <w:spacing w:after="240"/>
        <w:rPr>
          <w:rFonts w:ascii="Times New Roman" w:eastAsia="Times New Roman" w:hAnsi="Times New Roman" w:cs="Times New Roman"/>
        </w:rPr>
      </w:pPr>
      <w:r w:rsidRPr="00CE2FA6">
        <w:rPr>
          <w:rFonts w:ascii="Times New Roman" w:eastAsia="Times New Roman" w:hAnsi="Times New Roman" w:cs="Times New Roman"/>
        </w:rPr>
        <w:br/>
      </w:r>
    </w:p>
    <w:p w14:paraId="64E24D2A" w14:textId="77777777" w:rsidR="00943978" w:rsidRDefault="00943978" w:rsidP="00943978">
      <w:pPr>
        <w:rPr>
          <w:rFonts w:ascii="Times New Roman" w:eastAsia="Times New Roman" w:hAnsi="Times New Roman" w:cs="Times New Roman"/>
        </w:rPr>
      </w:pPr>
      <w:r>
        <w:rPr>
          <w:rFonts w:ascii="Times New Roman" w:eastAsia="Times New Roman" w:hAnsi="Times New Roman" w:cs="Times New Roman"/>
        </w:rPr>
        <w:br w:type="page"/>
      </w:r>
    </w:p>
    <w:p w14:paraId="58B71ED8" w14:textId="77777777" w:rsidR="00943978" w:rsidRDefault="00943978" w:rsidP="00943978">
      <w:pPr>
        <w:jc w:val="center"/>
        <w:rPr>
          <w:rFonts w:ascii="Times New Roman" w:eastAsia="Times New Roman" w:hAnsi="Times New Roman" w:cs="Times New Roman"/>
        </w:rPr>
      </w:pPr>
      <w:r>
        <w:rPr>
          <w:rFonts w:ascii="Times" w:eastAsia="Times" w:hAnsi="Times" w:cs="Times"/>
          <w:b/>
          <w:color w:val="000000"/>
          <w:sz w:val="28"/>
          <w:szCs w:val="28"/>
        </w:rPr>
        <w:t>A Resolution to Open Federal Lands</w:t>
      </w:r>
    </w:p>
    <w:p w14:paraId="04273577" w14:textId="77777777" w:rsidR="00943978" w:rsidRDefault="00943978" w:rsidP="00943978">
      <w:pPr>
        <w:jc w:val="center"/>
        <w:rPr>
          <w:rFonts w:ascii="Times New Roman" w:eastAsia="Times New Roman" w:hAnsi="Times New Roman" w:cs="Times New Roman"/>
        </w:rPr>
      </w:pPr>
      <w:r>
        <w:rPr>
          <w:rFonts w:ascii="Times" w:eastAsia="Times" w:hAnsi="Times" w:cs="Times"/>
          <w:b/>
          <w:color w:val="000000"/>
          <w:sz w:val="28"/>
          <w:szCs w:val="28"/>
        </w:rPr>
        <w:t>to Limited Radioactive Material Mining Efforts</w:t>
      </w:r>
    </w:p>
    <w:p w14:paraId="6F3AC668" w14:textId="77777777" w:rsidR="00943978" w:rsidRDefault="00943978" w:rsidP="00943978">
      <w:pPr>
        <w:rPr>
          <w:rFonts w:ascii="Times New Roman" w:eastAsia="Times New Roman" w:hAnsi="Times New Roman" w:cs="Times New Roman"/>
        </w:rPr>
      </w:pPr>
    </w:p>
    <w:p w14:paraId="3CDA7C1E" w14:textId="77777777" w:rsidR="00943978" w:rsidRDefault="00943978" w:rsidP="00943978">
      <w:pPr>
        <w:rPr>
          <w:rFonts w:ascii="Times" w:eastAsia="Times" w:hAnsi="Times" w:cs="Times"/>
        </w:rPr>
      </w:pPr>
      <w:r>
        <w:rPr>
          <w:rFonts w:ascii="Times" w:eastAsia="Times" w:hAnsi="Times" w:cs="Times"/>
          <w:b/>
          <w:color w:val="000000"/>
        </w:rPr>
        <w:t>WHEREAS,</w:t>
      </w:r>
      <w:r>
        <w:rPr>
          <w:rFonts w:ascii="Times" w:eastAsia="Times" w:hAnsi="Times" w:cs="Times"/>
          <w:color w:val="000000"/>
        </w:rPr>
        <w:t xml:space="preserve"> Fossil Fuels account for approximately 65% of our energy production in </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the year of 2017; and</w:t>
      </w:r>
    </w:p>
    <w:p w14:paraId="24D859F3" w14:textId="77777777" w:rsidR="00943978" w:rsidRDefault="00943978" w:rsidP="00943978">
      <w:pPr>
        <w:rPr>
          <w:rFonts w:ascii="Times New Roman" w:eastAsia="Times New Roman" w:hAnsi="Times New Roman" w:cs="Times New Roman"/>
        </w:rPr>
      </w:pPr>
    </w:p>
    <w:p w14:paraId="1AFF8AF5" w14:textId="77777777" w:rsidR="00943978" w:rsidRDefault="00943978" w:rsidP="00943978">
      <w:pPr>
        <w:rPr>
          <w:rFonts w:ascii="Times" w:eastAsia="Times" w:hAnsi="Times" w:cs="Times"/>
        </w:rPr>
      </w:pPr>
      <w:r>
        <w:rPr>
          <w:rFonts w:ascii="Times" w:eastAsia="Times" w:hAnsi="Times" w:cs="Times"/>
          <w:b/>
          <w:color w:val="000000"/>
        </w:rPr>
        <w:t xml:space="preserve">WHEREAS, </w:t>
      </w:r>
      <w:r>
        <w:rPr>
          <w:rFonts w:ascii="Times" w:eastAsia="Times" w:hAnsi="Times" w:cs="Times"/>
          <w:color w:val="000000"/>
        </w:rPr>
        <w:t xml:space="preserve">Nuclear power production has steadily grown over the past three decades, </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prompting a surge in the Uranium Mining sector; and</w:t>
      </w:r>
    </w:p>
    <w:p w14:paraId="58829E03" w14:textId="77777777" w:rsidR="00943978" w:rsidRDefault="00943978" w:rsidP="00943978">
      <w:pPr>
        <w:rPr>
          <w:rFonts w:ascii="Times New Roman" w:eastAsia="Times New Roman" w:hAnsi="Times New Roman" w:cs="Times New Roman"/>
        </w:rPr>
      </w:pPr>
    </w:p>
    <w:p w14:paraId="25F4BE18" w14:textId="77777777" w:rsidR="00943978" w:rsidRDefault="00943978" w:rsidP="00943978">
      <w:pPr>
        <w:rPr>
          <w:rFonts w:ascii="Times" w:eastAsia="Times" w:hAnsi="Times" w:cs="Times"/>
        </w:rPr>
      </w:pPr>
      <w:r>
        <w:rPr>
          <w:rFonts w:ascii="Times" w:eastAsia="Times" w:hAnsi="Times" w:cs="Times"/>
          <w:b/>
          <w:color w:val="000000"/>
        </w:rPr>
        <w:t xml:space="preserve">WHEREAS, </w:t>
      </w:r>
      <w:r>
        <w:rPr>
          <w:rFonts w:ascii="Times" w:eastAsia="Times" w:hAnsi="Times" w:cs="Times"/>
          <w:color w:val="000000"/>
        </w:rPr>
        <w:t xml:space="preserve">The United States Federal Government has recently completed reports on </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the uranium content of various sections of federal lands; and</w:t>
      </w:r>
    </w:p>
    <w:p w14:paraId="392D72DD" w14:textId="77777777" w:rsidR="00943978" w:rsidRDefault="00943978" w:rsidP="00943978">
      <w:pPr>
        <w:rPr>
          <w:rFonts w:ascii="Times New Roman" w:eastAsia="Times New Roman" w:hAnsi="Times New Roman" w:cs="Times New Roman"/>
        </w:rPr>
      </w:pPr>
    </w:p>
    <w:p w14:paraId="1F9C6174" w14:textId="77777777" w:rsidR="00943978" w:rsidRDefault="00943978" w:rsidP="00943978">
      <w:pPr>
        <w:rPr>
          <w:rFonts w:ascii="Times" w:eastAsia="Times" w:hAnsi="Times" w:cs="Times"/>
        </w:rPr>
      </w:pPr>
      <w:r>
        <w:rPr>
          <w:rFonts w:ascii="Times" w:eastAsia="Times" w:hAnsi="Times" w:cs="Times"/>
          <w:b/>
          <w:color w:val="000000"/>
        </w:rPr>
        <w:t xml:space="preserve">WHEREAS, </w:t>
      </w:r>
      <w:r>
        <w:rPr>
          <w:rFonts w:ascii="Times" w:eastAsia="Times" w:hAnsi="Times" w:cs="Times"/>
          <w:color w:val="000000"/>
        </w:rPr>
        <w:t>The opening of these lands, such as the mining operations east of the Mississippi River, to the Uranium Mining sector would promote job growth, economic stability, and an emphasis on the development and usage of new nuclear reactors; and</w:t>
      </w:r>
    </w:p>
    <w:p w14:paraId="4D535876" w14:textId="77777777" w:rsidR="00943978" w:rsidRDefault="00943978" w:rsidP="00943978">
      <w:pPr>
        <w:rPr>
          <w:rFonts w:ascii="Times New Roman" w:eastAsia="Times New Roman" w:hAnsi="Times New Roman" w:cs="Times New Roman"/>
        </w:rPr>
      </w:pPr>
    </w:p>
    <w:p w14:paraId="11757EFC" w14:textId="77777777" w:rsidR="00943978" w:rsidRDefault="00943978" w:rsidP="00943978">
      <w:pPr>
        <w:rPr>
          <w:rFonts w:ascii="Times" w:eastAsia="Times" w:hAnsi="Times" w:cs="Times"/>
        </w:rPr>
      </w:pPr>
      <w:r>
        <w:rPr>
          <w:rFonts w:ascii="Times" w:eastAsia="Times" w:hAnsi="Times" w:cs="Times"/>
          <w:b/>
          <w:color w:val="000000"/>
        </w:rPr>
        <w:t xml:space="preserve">WHEREAS, </w:t>
      </w:r>
      <w:r>
        <w:rPr>
          <w:rFonts w:ascii="Times" w:eastAsia="Times" w:hAnsi="Times" w:cs="Times"/>
          <w:color w:val="000000"/>
        </w:rPr>
        <w:t xml:space="preserve">The increase in use of nuclear reactors would contribute to U.S. efforts to </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reduce the country's carbon footprint, therefore, be it</w:t>
      </w:r>
    </w:p>
    <w:p w14:paraId="63955466" w14:textId="77777777" w:rsidR="00943978" w:rsidRDefault="00943978" w:rsidP="00943978">
      <w:pPr>
        <w:rPr>
          <w:rFonts w:ascii="Times New Roman" w:eastAsia="Times New Roman" w:hAnsi="Times New Roman" w:cs="Times New Roman"/>
        </w:rPr>
      </w:pPr>
    </w:p>
    <w:p w14:paraId="72D3B880" w14:textId="77777777" w:rsidR="00943978" w:rsidRDefault="00943978" w:rsidP="00943978">
      <w:pPr>
        <w:rPr>
          <w:rFonts w:ascii="Times New Roman" w:eastAsia="Times New Roman" w:hAnsi="Times New Roman" w:cs="Times New Roman"/>
        </w:rPr>
      </w:pPr>
      <w:r>
        <w:rPr>
          <w:rFonts w:ascii="Times" w:eastAsia="Times" w:hAnsi="Times" w:cs="Times"/>
          <w:b/>
          <w:color w:val="000000"/>
        </w:rPr>
        <w:t>RESOLVED, </w:t>
      </w:r>
      <w:r>
        <w:rPr>
          <w:rFonts w:ascii="Times" w:eastAsia="Times" w:hAnsi="Times" w:cs="Times"/>
          <w:color w:val="000000"/>
        </w:rPr>
        <w:t xml:space="preserve">That the United States Congress here assembled should open </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 xml:space="preserve">federal lands to limited radioactive material mining efforts with the goal of </w:t>
      </w:r>
      <w:r>
        <w:rPr>
          <w:rFonts w:ascii="Times" w:eastAsia="Times" w:hAnsi="Times" w:cs="Times"/>
          <w:color w:val="000000"/>
        </w:rPr>
        <w:tab/>
      </w:r>
      <w:r>
        <w:rPr>
          <w:rFonts w:ascii="Times" w:eastAsia="Times" w:hAnsi="Times" w:cs="Times"/>
          <w:color w:val="000000"/>
        </w:rPr>
        <w:tab/>
        <w:t>increasing long term economic and environmental benefits.</w:t>
      </w:r>
    </w:p>
    <w:p w14:paraId="3F59F279" w14:textId="77777777" w:rsidR="00943978" w:rsidRDefault="00943978" w:rsidP="00943978"/>
    <w:p w14:paraId="78B7DC0D" w14:textId="77777777" w:rsidR="00943978" w:rsidRDefault="00943978" w:rsidP="00943978">
      <w:pPr>
        <w:rPr>
          <w:rFonts w:ascii="Times New Roman" w:eastAsia="Times New Roman" w:hAnsi="Times New Roman" w:cs="Times New Roman"/>
        </w:rPr>
      </w:pPr>
      <w:r>
        <w:rPr>
          <w:rFonts w:ascii="Times New Roman" w:eastAsia="Times New Roman" w:hAnsi="Times New Roman" w:cs="Times New Roman"/>
        </w:rPr>
        <w:br w:type="page"/>
      </w:r>
    </w:p>
    <w:p w14:paraId="4081E598" w14:textId="77777777" w:rsidR="00943978" w:rsidRPr="00CE2FA6" w:rsidRDefault="00943978" w:rsidP="00943978">
      <w:pPr>
        <w:spacing w:after="240"/>
        <w:rPr>
          <w:rFonts w:ascii="Times New Roman" w:eastAsia="Times New Roman" w:hAnsi="Times New Roman" w:cs="Times New Roman"/>
        </w:rPr>
      </w:pPr>
      <w:r w:rsidRPr="00CE2FA6">
        <w:rPr>
          <w:rFonts w:ascii="Times New Roman" w:eastAsia="Times New Roman" w:hAnsi="Times New Roman" w:cs="Times New Roman"/>
        </w:rPr>
        <w:br/>
      </w:r>
      <w:r w:rsidRPr="00CE2FA6">
        <w:rPr>
          <w:rFonts w:ascii="Times New Roman" w:eastAsia="Times New Roman" w:hAnsi="Times New Roman" w:cs="Times New Roman"/>
        </w:rPr>
        <w:br/>
      </w:r>
    </w:p>
    <w:p w14:paraId="5251D042" w14:textId="77777777" w:rsidR="00943978" w:rsidRPr="001F71A6" w:rsidRDefault="00943978" w:rsidP="00943978">
      <w:pPr>
        <w:jc w:val="center"/>
        <w:rPr>
          <w:rFonts w:ascii="Times New Roman" w:hAnsi="Times New Roman" w:cs="Times New Roman"/>
        </w:rPr>
      </w:pPr>
      <w:r w:rsidRPr="001F71A6">
        <w:rPr>
          <w:rFonts w:ascii="Arial" w:hAnsi="Arial" w:cs="Arial"/>
          <w:b/>
          <w:bCs/>
        </w:rPr>
        <w:t>A Bill to Fund the Mining of Asteroids</w:t>
      </w:r>
    </w:p>
    <w:p w14:paraId="27AF5E3A" w14:textId="77777777" w:rsidR="00943978" w:rsidRPr="001F71A6" w:rsidRDefault="00943978" w:rsidP="00943978">
      <w:pPr>
        <w:rPr>
          <w:rFonts w:ascii="Times New Roman" w:eastAsia="Times New Roman" w:hAnsi="Times New Roman" w:cs="Times New Roman"/>
        </w:rPr>
      </w:pPr>
    </w:p>
    <w:p w14:paraId="0DBEA047" w14:textId="77777777" w:rsidR="00943978" w:rsidRPr="001F71A6" w:rsidRDefault="00943978" w:rsidP="00943978">
      <w:pPr>
        <w:shd w:val="clear" w:color="auto" w:fill="FFFFFF"/>
        <w:spacing w:after="200"/>
        <w:rPr>
          <w:rFonts w:ascii="Times New Roman" w:hAnsi="Times New Roman" w:cs="Times New Roman"/>
        </w:rPr>
      </w:pPr>
      <w:r w:rsidRPr="001F71A6">
        <w:rPr>
          <w:rFonts w:ascii="Arial" w:hAnsi="Arial" w:cs="Arial"/>
        </w:rPr>
        <w:t>SECTION 1.</w:t>
      </w:r>
      <w:r w:rsidRPr="001F71A6">
        <w:rPr>
          <w:rFonts w:ascii="Arial" w:hAnsi="Arial" w:cs="Arial"/>
        </w:rPr>
        <w:tab/>
        <w:t>The United States shall fund the research and development of technology for the mining of asteroids.</w:t>
      </w:r>
    </w:p>
    <w:p w14:paraId="65178906" w14:textId="77777777" w:rsidR="00943978" w:rsidRPr="001F71A6" w:rsidRDefault="00943978" w:rsidP="00943978">
      <w:pPr>
        <w:shd w:val="clear" w:color="auto" w:fill="FFFFFF"/>
        <w:spacing w:after="200"/>
        <w:rPr>
          <w:rFonts w:ascii="Times New Roman" w:hAnsi="Times New Roman" w:cs="Times New Roman"/>
        </w:rPr>
      </w:pPr>
      <w:r w:rsidRPr="001F71A6">
        <w:rPr>
          <w:rFonts w:ascii="Arial" w:hAnsi="Arial" w:cs="Arial"/>
        </w:rPr>
        <w:t>SECTION 2.</w:t>
      </w:r>
      <w:r w:rsidRPr="001F71A6">
        <w:rPr>
          <w:rFonts w:ascii="Arial" w:hAnsi="Arial" w:cs="Arial"/>
        </w:rPr>
        <w:tab/>
        <w:t>“Research and development” is defined as anything necessary to enhance our knowledge or equipment for this operation to proceed.</w:t>
      </w:r>
    </w:p>
    <w:p w14:paraId="52F0A516" w14:textId="77777777" w:rsidR="00943978" w:rsidRPr="001F71A6" w:rsidRDefault="00943978" w:rsidP="00943978">
      <w:pPr>
        <w:shd w:val="clear" w:color="auto" w:fill="FFFFFF"/>
        <w:spacing w:after="200"/>
        <w:rPr>
          <w:rFonts w:ascii="Times New Roman" w:hAnsi="Times New Roman" w:cs="Times New Roman"/>
        </w:rPr>
      </w:pPr>
      <w:r w:rsidRPr="001F71A6">
        <w:rPr>
          <w:rFonts w:ascii="Arial" w:hAnsi="Arial" w:cs="Arial"/>
        </w:rPr>
        <w:tab/>
        <w:t>“Mining” is defined as the extraction and exploitation of minerals and other geological</w:t>
      </w:r>
      <w:r w:rsidRPr="001F71A6">
        <w:rPr>
          <w:rFonts w:ascii="Arial" w:hAnsi="Arial" w:cs="Arial"/>
        </w:rPr>
        <w:tab/>
      </w:r>
      <w:r w:rsidRPr="001F71A6">
        <w:rPr>
          <w:rFonts w:ascii="Arial" w:hAnsi="Arial" w:cs="Arial"/>
        </w:rPr>
        <w:tab/>
        <w:t xml:space="preserve"> resources.</w:t>
      </w:r>
    </w:p>
    <w:p w14:paraId="74FA2B22" w14:textId="77777777" w:rsidR="00943978" w:rsidRPr="001F71A6" w:rsidRDefault="00943978" w:rsidP="00943978">
      <w:pPr>
        <w:shd w:val="clear" w:color="auto" w:fill="FFFFFF"/>
        <w:spacing w:after="200"/>
        <w:rPr>
          <w:rFonts w:ascii="Times New Roman" w:hAnsi="Times New Roman" w:cs="Times New Roman"/>
        </w:rPr>
      </w:pPr>
      <w:r w:rsidRPr="001F71A6">
        <w:rPr>
          <w:rFonts w:ascii="Arial" w:hAnsi="Arial" w:cs="Arial"/>
        </w:rPr>
        <w:tab/>
        <w:t>“Asteroids” is defined as minor planets in the Inner Solar System.</w:t>
      </w:r>
    </w:p>
    <w:p w14:paraId="3C55B801" w14:textId="77777777" w:rsidR="00943978" w:rsidRPr="001F71A6" w:rsidRDefault="00943978" w:rsidP="00943978">
      <w:pPr>
        <w:shd w:val="clear" w:color="auto" w:fill="FFFFFF"/>
        <w:spacing w:after="200"/>
        <w:rPr>
          <w:rFonts w:ascii="Times New Roman" w:hAnsi="Times New Roman" w:cs="Times New Roman"/>
        </w:rPr>
      </w:pPr>
      <w:r w:rsidRPr="001F71A6">
        <w:rPr>
          <w:rFonts w:ascii="Arial" w:hAnsi="Arial" w:cs="Arial"/>
        </w:rPr>
        <w:t>SECTION 3.</w:t>
      </w:r>
      <w:r w:rsidRPr="001F71A6">
        <w:rPr>
          <w:rFonts w:ascii="Arial" w:hAnsi="Arial" w:cs="Arial"/>
        </w:rPr>
        <w:tab/>
        <w:t>The National Aeronautics and Space Administration (NASA) shall oversee the implementation of this bill.</w:t>
      </w:r>
    </w:p>
    <w:p w14:paraId="3F80D38F" w14:textId="77777777" w:rsidR="00943978" w:rsidRPr="001F71A6" w:rsidRDefault="00943978" w:rsidP="00943978">
      <w:pPr>
        <w:numPr>
          <w:ilvl w:val="0"/>
          <w:numId w:val="4"/>
        </w:numPr>
        <w:spacing w:after="200"/>
        <w:textAlignment w:val="baseline"/>
        <w:rPr>
          <w:rFonts w:ascii="Arial" w:hAnsi="Arial" w:cs="Arial"/>
        </w:rPr>
      </w:pPr>
      <w:r w:rsidRPr="001F71A6">
        <w:rPr>
          <w:rFonts w:ascii="Arial" w:hAnsi="Arial" w:cs="Arial"/>
        </w:rPr>
        <w:t>$50 billion shall be diverted from the Department of Defense to NASA to implement this bill.</w:t>
      </w:r>
    </w:p>
    <w:p w14:paraId="4C40DC95" w14:textId="77777777" w:rsidR="00943978" w:rsidRPr="001F71A6" w:rsidRDefault="00943978" w:rsidP="00943978">
      <w:pPr>
        <w:shd w:val="clear" w:color="auto" w:fill="FFFFFF"/>
        <w:spacing w:after="200"/>
        <w:rPr>
          <w:rFonts w:ascii="Times New Roman" w:hAnsi="Times New Roman" w:cs="Times New Roman"/>
        </w:rPr>
      </w:pPr>
      <w:r w:rsidRPr="001F71A6">
        <w:rPr>
          <w:rFonts w:ascii="Arial" w:hAnsi="Arial" w:cs="Arial"/>
        </w:rPr>
        <w:t>SECTION 4.</w:t>
      </w:r>
      <w:r w:rsidRPr="001F71A6">
        <w:rPr>
          <w:rFonts w:ascii="Arial" w:hAnsi="Arial" w:cs="Arial"/>
        </w:rPr>
        <w:tab/>
        <w:t>This shall be effective upon the beginning of fiscal year 2019.</w:t>
      </w:r>
    </w:p>
    <w:p w14:paraId="6F5B0C7A" w14:textId="77777777" w:rsidR="00943978" w:rsidRPr="001F71A6" w:rsidRDefault="00943978" w:rsidP="00943978">
      <w:pPr>
        <w:rPr>
          <w:rFonts w:ascii="Times New Roman" w:eastAsia="Times New Roman" w:hAnsi="Times New Roman" w:cs="Times New Roman"/>
        </w:rPr>
      </w:pPr>
      <w:r w:rsidRPr="001F71A6">
        <w:rPr>
          <w:rFonts w:ascii="Arial" w:eastAsia="Times New Roman" w:hAnsi="Arial" w:cs="Arial"/>
        </w:rPr>
        <w:t>SECTION 5.</w:t>
      </w:r>
      <w:r w:rsidRPr="001F71A6">
        <w:rPr>
          <w:rFonts w:ascii="Arial" w:eastAsia="Times New Roman" w:hAnsi="Arial" w:cs="Arial"/>
        </w:rPr>
        <w:tab/>
        <w:t>All laws in conflict with this legislation are hereby declared null and void.</w:t>
      </w:r>
    </w:p>
    <w:p w14:paraId="12FAA80C" w14:textId="77777777" w:rsidR="00943978" w:rsidRDefault="00943978" w:rsidP="00943978"/>
    <w:p w14:paraId="350D946D" w14:textId="77777777" w:rsidR="00943978" w:rsidRDefault="00943978" w:rsidP="00943978"/>
    <w:p w14:paraId="6503D8AF" w14:textId="77777777" w:rsidR="00943978" w:rsidRDefault="00943978" w:rsidP="00943978"/>
    <w:p w14:paraId="5F9CAF87" w14:textId="77777777" w:rsidR="00943978" w:rsidRDefault="00943978" w:rsidP="00943978">
      <w:r>
        <w:br w:type="page"/>
      </w:r>
    </w:p>
    <w:p w14:paraId="1906B4D9" w14:textId="77777777" w:rsidR="00943978" w:rsidRPr="001F71A6" w:rsidRDefault="00943978" w:rsidP="00943978">
      <w:pPr>
        <w:jc w:val="center"/>
        <w:rPr>
          <w:rFonts w:ascii="Times New Roman" w:hAnsi="Times New Roman" w:cs="Times New Roman"/>
        </w:rPr>
      </w:pPr>
      <w:r w:rsidRPr="001F71A6">
        <w:rPr>
          <w:rFonts w:ascii="Arial" w:hAnsi="Arial" w:cs="Arial"/>
          <w:b/>
          <w:bCs/>
        </w:rPr>
        <w:t>A​ ​Resolution​ ​to​ ​Limit​ ​Grain​ ​Production​ ​and​ ​Allocation</w:t>
      </w:r>
    </w:p>
    <w:p w14:paraId="3154A467" w14:textId="77777777" w:rsidR="00943978" w:rsidRPr="001F71A6" w:rsidRDefault="00943978" w:rsidP="00943978">
      <w:pPr>
        <w:rPr>
          <w:rFonts w:ascii="Times New Roman" w:eastAsia="Times New Roman" w:hAnsi="Times New Roman" w:cs="Times New Roman"/>
        </w:rPr>
      </w:pPr>
    </w:p>
    <w:p w14:paraId="1733C668" w14:textId="77777777" w:rsidR="00943978" w:rsidRPr="001F71A6" w:rsidRDefault="00943978" w:rsidP="00943978">
      <w:pPr>
        <w:rPr>
          <w:rFonts w:ascii="Times New Roman" w:hAnsi="Times New Roman" w:cs="Times New Roman"/>
        </w:rPr>
      </w:pPr>
      <w:r w:rsidRPr="001F71A6">
        <w:rPr>
          <w:rFonts w:ascii="Arial" w:hAnsi="Arial" w:cs="Arial"/>
        </w:rPr>
        <w:t xml:space="preserve">Whereas,​ ​Almost 40% of the calories produced by the world's crops are being used for animal feed; and </w:t>
      </w:r>
    </w:p>
    <w:p w14:paraId="384F4618" w14:textId="77777777" w:rsidR="00943978" w:rsidRPr="001F71A6" w:rsidRDefault="00943978" w:rsidP="00943978">
      <w:pPr>
        <w:rPr>
          <w:rFonts w:ascii="Times New Roman" w:eastAsia="Times New Roman" w:hAnsi="Times New Roman" w:cs="Times New Roman"/>
        </w:rPr>
      </w:pPr>
    </w:p>
    <w:p w14:paraId="5440D70A" w14:textId="77777777" w:rsidR="00943978" w:rsidRPr="001F71A6" w:rsidRDefault="00943978" w:rsidP="00943978">
      <w:pPr>
        <w:rPr>
          <w:rFonts w:ascii="Times New Roman" w:hAnsi="Times New Roman" w:cs="Times New Roman"/>
        </w:rPr>
      </w:pPr>
      <w:r w:rsidRPr="001F71A6">
        <w:rPr>
          <w:rFonts w:ascii="Arial" w:hAnsi="Arial" w:cs="Arial"/>
        </w:rPr>
        <w:t xml:space="preserve">Whereas,​ Only 12% of those calories ultimately contribute to the human diet; and </w:t>
      </w:r>
    </w:p>
    <w:p w14:paraId="5686900B" w14:textId="77777777" w:rsidR="00943978" w:rsidRPr="001F71A6" w:rsidRDefault="00943978" w:rsidP="00943978">
      <w:pPr>
        <w:rPr>
          <w:rFonts w:ascii="Times New Roman" w:eastAsia="Times New Roman" w:hAnsi="Times New Roman" w:cs="Times New Roman"/>
        </w:rPr>
      </w:pPr>
    </w:p>
    <w:p w14:paraId="0350E80A" w14:textId="77777777" w:rsidR="00943978" w:rsidRPr="001F71A6" w:rsidRDefault="00943978" w:rsidP="00943978">
      <w:pPr>
        <w:rPr>
          <w:rFonts w:ascii="Times New Roman" w:hAnsi="Times New Roman" w:cs="Times New Roman"/>
        </w:rPr>
      </w:pPr>
      <w:r w:rsidRPr="001F71A6">
        <w:rPr>
          <w:rFonts w:ascii="Arial" w:hAnsi="Arial" w:cs="Arial"/>
        </w:rPr>
        <w:t xml:space="preserve">Whereas,​ ​More than 90 million acres of land in the United States are planted to corn, with the majority of the crop grown in the Heartland region; and </w:t>
      </w:r>
    </w:p>
    <w:p w14:paraId="51E28CA4" w14:textId="77777777" w:rsidR="00943978" w:rsidRPr="001F71A6" w:rsidRDefault="00943978" w:rsidP="00943978">
      <w:pPr>
        <w:rPr>
          <w:rFonts w:ascii="Times New Roman" w:eastAsia="Times New Roman" w:hAnsi="Times New Roman" w:cs="Times New Roman"/>
        </w:rPr>
      </w:pPr>
    </w:p>
    <w:p w14:paraId="7B3A5495" w14:textId="77777777" w:rsidR="00943978" w:rsidRPr="001F71A6" w:rsidRDefault="00943978" w:rsidP="00943978">
      <w:pPr>
        <w:rPr>
          <w:rFonts w:ascii="Times New Roman" w:hAnsi="Times New Roman" w:cs="Times New Roman"/>
        </w:rPr>
      </w:pPr>
      <w:r w:rsidRPr="001F71A6">
        <w:rPr>
          <w:rFonts w:ascii="Arial" w:hAnsi="Arial" w:cs="Arial"/>
        </w:rPr>
        <w:t xml:space="preserve">Whereas,​ Most of the crop is used as the main energy ingredient in livestock feed; and </w:t>
      </w:r>
    </w:p>
    <w:p w14:paraId="07CBC348" w14:textId="77777777" w:rsidR="00943978" w:rsidRPr="001F71A6" w:rsidRDefault="00943978" w:rsidP="00943978">
      <w:pPr>
        <w:rPr>
          <w:rFonts w:ascii="Times New Roman" w:eastAsia="Times New Roman" w:hAnsi="Times New Roman" w:cs="Times New Roman"/>
        </w:rPr>
      </w:pPr>
    </w:p>
    <w:p w14:paraId="2F0F4B0B" w14:textId="77777777" w:rsidR="00943978" w:rsidRPr="001F71A6" w:rsidRDefault="00943978" w:rsidP="00943978">
      <w:pPr>
        <w:rPr>
          <w:rFonts w:ascii="Times New Roman" w:hAnsi="Times New Roman" w:cs="Times New Roman"/>
        </w:rPr>
      </w:pPr>
      <w:r w:rsidRPr="001F71A6">
        <w:rPr>
          <w:rFonts w:ascii="Arial" w:hAnsi="Arial" w:cs="Arial"/>
        </w:rPr>
        <w:t>Whereas,​ ​Millions of people in the United States could be fed if land used to grow crops for livestock were given over to crops for human consumption, therefore, be it:</w:t>
      </w:r>
    </w:p>
    <w:p w14:paraId="78BEAD13" w14:textId="77777777" w:rsidR="00943978" w:rsidRPr="001F71A6" w:rsidRDefault="00943978" w:rsidP="00943978">
      <w:pPr>
        <w:rPr>
          <w:rFonts w:ascii="Times New Roman" w:hAnsi="Times New Roman" w:cs="Times New Roman"/>
        </w:rPr>
      </w:pPr>
      <w:r w:rsidRPr="001F71A6">
        <w:rPr>
          <w:rFonts w:ascii="Arial" w:hAnsi="Arial" w:cs="Arial"/>
        </w:rPr>
        <w:t xml:space="preserve"> </w:t>
      </w:r>
    </w:p>
    <w:p w14:paraId="4602A810" w14:textId="77777777" w:rsidR="00943978" w:rsidRPr="001F71A6" w:rsidRDefault="00943978" w:rsidP="00943978">
      <w:pPr>
        <w:rPr>
          <w:rFonts w:ascii="Times New Roman" w:hAnsi="Times New Roman" w:cs="Times New Roman"/>
        </w:rPr>
      </w:pPr>
      <w:r w:rsidRPr="001F71A6">
        <w:rPr>
          <w:rFonts w:ascii="Arial" w:hAnsi="Arial" w:cs="Arial"/>
        </w:rPr>
        <w:t>Resolved​ by the Congress here assembled that: No more than 15% of the corn production produced by American farms will be used for consumption by livestock.</w:t>
      </w:r>
    </w:p>
    <w:p w14:paraId="6EF658E2" w14:textId="77777777" w:rsidR="00943978" w:rsidRPr="001F71A6" w:rsidRDefault="00943978" w:rsidP="00943978">
      <w:pPr>
        <w:rPr>
          <w:rFonts w:ascii="Times New Roman" w:eastAsia="Times New Roman" w:hAnsi="Times New Roman" w:cs="Times New Roman"/>
        </w:rPr>
      </w:pPr>
    </w:p>
    <w:p w14:paraId="7BBCC597" w14:textId="77777777" w:rsidR="00943978" w:rsidRDefault="00943978" w:rsidP="00943978"/>
    <w:p w14:paraId="13F53CDA" w14:textId="77777777" w:rsidR="00943978" w:rsidRDefault="00943978" w:rsidP="00943978"/>
    <w:p w14:paraId="422C2893" w14:textId="77777777" w:rsidR="00943978" w:rsidRDefault="00943978" w:rsidP="00943978"/>
    <w:p w14:paraId="331D5DC7" w14:textId="77777777" w:rsidR="00943978" w:rsidRDefault="00943978" w:rsidP="00943978">
      <w:r>
        <w:br w:type="page"/>
      </w:r>
    </w:p>
    <w:p w14:paraId="08A374FC" w14:textId="77777777" w:rsidR="00943978" w:rsidRPr="001F71A6" w:rsidRDefault="00943978" w:rsidP="00943978">
      <w:pPr>
        <w:jc w:val="center"/>
        <w:rPr>
          <w:rFonts w:ascii="Times New Roman" w:hAnsi="Times New Roman" w:cs="Times New Roman"/>
        </w:rPr>
      </w:pPr>
      <w:r w:rsidRPr="001F71A6">
        <w:rPr>
          <w:rFonts w:ascii="Arial" w:hAnsi="Arial" w:cs="Arial"/>
          <w:b/>
          <w:bCs/>
        </w:rPr>
        <w:t>Tax Simplification Act of 2017</w:t>
      </w:r>
    </w:p>
    <w:p w14:paraId="01CBAB49" w14:textId="77777777" w:rsidR="00943978" w:rsidRPr="001F71A6" w:rsidRDefault="00943978" w:rsidP="00943978">
      <w:pPr>
        <w:rPr>
          <w:rFonts w:ascii="Times New Roman" w:eastAsia="Times New Roman" w:hAnsi="Times New Roman" w:cs="Times New Roman"/>
        </w:rPr>
      </w:pPr>
    </w:p>
    <w:p w14:paraId="7D76CAC9" w14:textId="77777777" w:rsidR="00943978" w:rsidRPr="001F71A6" w:rsidRDefault="00943978" w:rsidP="00943978">
      <w:pPr>
        <w:rPr>
          <w:rFonts w:ascii="Times New Roman" w:hAnsi="Times New Roman" w:cs="Times New Roman"/>
        </w:rPr>
      </w:pPr>
      <w:r w:rsidRPr="001F71A6">
        <w:rPr>
          <w:rFonts w:ascii="Arial" w:hAnsi="Arial" w:cs="Arial"/>
        </w:rPr>
        <w:t>BE IT ENACTED BY THE CONGRESS HERE ASSEMBLED THAT:</w:t>
      </w:r>
    </w:p>
    <w:p w14:paraId="514E74DC" w14:textId="77777777" w:rsidR="00943978" w:rsidRPr="001F71A6" w:rsidRDefault="00943978" w:rsidP="00943978">
      <w:pPr>
        <w:rPr>
          <w:rFonts w:ascii="Times New Roman" w:eastAsia="Times New Roman" w:hAnsi="Times New Roman" w:cs="Times New Roman"/>
        </w:rPr>
      </w:pPr>
    </w:p>
    <w:p w14:paraId="49E605CC" w14:textId="77777777" w:rsidR="00943978" w:rsidRPr="001F71A6" w:rsidRDefault="00943978" w:rsidP="00943978">
      <w:pPr>
        <w:rPr>
          <w:rFonts w:ascii="Times New Roman" w:hAnsi="Times New Roman" w:cs="Times New Roman"/>
        </w:rPr>
      </w:pPr>
      <w:r w:rsidRPr="001F71A6">
        <w:rPr>
          <w:rFonts w:ascii="Arial" w:hAnsi="Arial" w:cs="Arial"/>
        </w:rPr>
        <w:t>SECTION 1.</w:t>
      </w:r>
    </w:p>
    <w:p w14:paraId="18792FD7" w14:textId="77777777" w:rsidR="00943978" w:rsidRPr="001F71A6" w:rsidRDefault="00943978" w:rsidP="00943978">
      <w:pPr>
        <w:rPr>
          <w:rFonts w:ascii="Times New Roman" w:hAnsi="Times New Roman" w:cs="Times New Roman"/>
        </w:rPr>
      </w:pPr>
      <w:r w:rsidRPr="001F71A6">
        <w:rPr>
          <w:rFonts w:ascii="Arial" w:hAnsi="Arial" w:cs="Arial"/>
        </w:rPr>
        <w:t>A) The seven-bracket system shall be abolished and replaced by a</w:t>
      </w:r>
    </w:p>
    <w:p w14:paraId="7C2CFE94" w14:textId="77777777" w:rsidR="00943978" w:rsidRPr="001F71A6" w:rsidRDefault="00943978" w:rsidP="00943978">
      <w:pPr>
        <w:rPr>
          <w:rFonts w:ascii="Times New Roman" w:hAnsi="Times New Roman" w:cs="Times New Roman"/>
        </w:rPr>
      </w:pPr>
      <w:r w:rsidRPr="001F71A6">
        <w:rPr>
          <w:rFonts w:ascii="Arial" w:hAnsi="Arial" w:cs="Arial"/>
        </w:rPr>
        <w:t>consolidated three-bracket system as follows:</w:t>
      </w:r>
    </w:p>
    <w:p w14:paraId="652F6BCC" w14:textId="77777777" w:rsidR="00943978" w:rsidRPr="001F71A6" w:rsidRDefault="00943978" w:rsidP="00943978">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3856"/>
        <w:gridCol w:w="5504"/>
      </w:tblGrid>
      <w:tr w:rsidR="00943978" w:rsidRPr="001F71A6" w14:paraId="0D2AED21" w14:textId="77777777" w:rsidTr="00C029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77103" w14:textId="77777777" w:rsidR="00943978" w:rsidRPr="001F71A6" w:rsidRDefault="00943978" w:rsidP="00C029EB">
            <w:pPr>
              <w:rPr>
                <w:rFonts w:ascii="Times New Roman" w:hAnsi="Times New Roman" w:cs="Times New Roman"/>
              </w:rPr>
            </w:pPr>
            <w:r w:rsidRPr="001F71A6">
              <w:rPr>
                <w:rFonts w:ascii="Arial" w:hAnsi="Arial" w:cs="Arial"/>
              </w:rPr>
              <w:t>Yearly Income (after deductions)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75C41" w14:textId="77777777" w:rsidR="00943978" w:rsidRPr="001F71A6" w:rsidRDefault="00943978" w:rsidP="00C029EB">
            <w:pPr>
              <w:rPr>
                <w:rFonts w:ascii="Times New Roman" w:hAnsi="Times New Roman" w:cs="Times New Roman"/>
              </w:rPr>
            </w:pPr>
            <w:r w:rsidRPr="001F71A6">
              <w:rPr>
                <w:rFonts w:ascii="Arial" w:hAnsi="Arial" w:cs="Arial"/>
              </w:rPr>
              <w:t>Tax Owed</w:t>
            </w:r>
          </w:p>
        </w:tc>
      </w:tr>
      <w:tr w:rsidR="00943978" w:rsidRPr="001F71A6" w14:paraId="247D9072" w14:textId="77777777" w:rsidTr="00C029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7B15A" w14:textId="77777777" w:rsidR="00943978" w:rsidRPr="001F71A6" w:rsidRDefault="00943978" w:rsidP="00C029EB">
            <w:pPr>
              <w:rPr>
                <w:rFonts w:ascii="Times New Roman" w:hAnsi="Times New Roman" w:cs="Times New Roman"/>
              </w:rPr>
            </w:pPr>
            <w:r w:rsidRPr="001F71A6">
              <w:rPr>
                <w:rFonts w:ascii="Arial" w:hAnsi="Arial" w:cs="Arial"/>
              </w:rPr>
              <w:t>$0-$37,950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BA388" w14:textId="77777777" w:rsidR="00943978" w:rsidRPr="001F71A6" w:rsidRDefault="00943978" w:rsidP="00C029EB">
            <w:pPr>
              <w:rPr>
                <w:rFonts w:ascii="Times New Roman" w:hAnsi="Times New Roman" w:cs="Times New Roman"/>
              </w:rPr>
            </w:pPr>
            <w:r w:rsidRPr="001F71A6">
              <w:rPr>
                <w:rFonts w:ascii="Arial" w:hAnsi="Arial" w:cs="Arial"/>
              </w:rPr>
              <w:t>12% of taxable income</w:t>
            </w:r>
          </w:p>
        </w:tc>
      </w:tr>
      <w:tr w:rsidR="00943978" w:rsidRPr="001F71A6" w14:paraId="5CF0F08C" w14:textId="77777777" w:rsidTr="00C029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B1872" w14:textId="77777777" w:rsidR="00943978" w:rsidRPr="001F71A6" w:rsidRDefault="00943978" w:rsidP="00C029EB">
            <w:pPr>
              <w:rPr>
                <w:rFonts w:ascii="Times New Roman" w:hAnsi="Times New Roman" w:cs="Times New Roman"/>
              </w:rPr>
            </w:pPr>
            <w:r w:rsidRPr="001F71A6">
              <w:rPr>
                <w:rFonts w:ascii="Arial" w:hAnsi="Arial" w:cs="Arial"/>
              </w:rPr>
              <w:t>$37,951-$191,650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57547" w14:textId="77777777" w:rsidR="00943978" w:rsidRPr="001F71A6" w:rsidRDefault="00943978" w:rsidP="00C029EB">
            <w:pPr>
              <w:rPr>
                <w:rFonts w:ascii="Times New Roman" w:hAnsi="Times New Roman" w:cs="Times New Roman"/>
              </w:rPr>
            </w:pPr>
            <w:r w:rsidRPr="001F71A6">
              <w:rPr>
                <w:rFonts w:ascii="Arial" w:hAnsi="Arial" w:cs="Arial"/>
              </w:rPr>
              <w:t>$4,554 + 25% of the excess over $37,950</w:t>
            </w:r>
          </w:p>
        </w:tc>
      </w:tr>
      <w:tr w:rsidR="00943978" w:rsidRPr="001F71A6" w14:paraId="2E1B49A7" w14:textId="77777777" w:rsidTr="00C029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9053A" w14:textId="77777777" w:rsidR="00943978" w:rsidRPr="001F71A6" w:rsidRDefault="00943978" w:rsidP="00C029EB">
            <w:pPr>
              <w:rPr>
                <w:rFonts w:ascii="Times New Roman" w:hAnsi="Times New Roman" w:cs="Times New Roman"/>
              </w:rPr>
            </w:pPr>
            <w:r w:rsidRPr="001F71A6">
              <w:rPr>
                <w:rFonts w:ascii="Arial" w:hAnsi="Arial" w:cs="Arial"/>
              </w:rPr>
              <w:t>$191,650+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A37CB" w14:textId="77777777" w:rsidR="00943978" w:rsidRPr="001F71A6" w:rsidRDefault="00943978" w:rsidP="00C029EB">
            <w:pPr>
              <w:rPr>
                <w:rFonts w:ascii="Times New Roman" w:hAnsi="Times New Roman" w:cs="Times New Roman"/>
              </w:rPr>
            </w:pPr>
            <w:r w:rsidRPr="001F71A6">
              <w:rPr>
                <w:rFonts w:ascii="Arial" w:hAnsi="Arial" w:cs="Arial"/>
              </w:rPr>
              <w:t>$47,912.50 + 35% of the excess over $191,650</w:t>
            </w:r>
          </w:p>
        </w:tc>
      </w:tr>
    </w:tbl>
    <w:p w14:paraId="67E55C83" w14:textId="77777777" w:rsidR="00943978" w:rsidRPr="001F71A6" w:rsidRDefault="00943978" w:rsidP="00943978">
      <w:pPr>
        <w:spacing w:after="240"/>
        <w:rPr>
          <w:rFonts w:ascii="Times New Roman" w:eastAsia="Times New Roman" w:hAnsi="Times New Roman" w:cs="Times New Roman"/>
        </w:rPr>
      </w:pPr>
    </w:p>
    <w:p w14:paraId="651B0D6A" w14:textId="77777777" w:rsidR="00943978" w:rsidRPr="001F71A6" w:rsidRDefault="00943978" w:rsidP="00943978">
      <w:pPr>
        <w:rPr>
          <w:rFonts w:ascii="Times New Roman" w:hAnsi="Times New Roman" w:cs="Times New Roman"/>
        </w:rPr>
      </w:pPr>
      <w:r w:rsidRPr="001F71A6">
        <w:rPr>
          <w:rFonts w:ascii="Arial" w:hAnsi="Arial" w:cs="Arial"/>
        </w:rPr>
        <w:t>B) The estate tax and all other taxes levied against monies transferred as</w:t>
      </w:r>
    </w:p>
    <w:p w14:paraId="59DE9710" w14:textId="77777777" w:rsidR="00943978" w:rsidRPr="001F71A6" w:rsidRDefault="00943978" w:rsidP="00943978">
      <w:pPr>
        <w:rPr>
          <w:rFonts w:ascii="Times New Roman" w:hAnsi="Times New Roman" w:cs="Times New Roman"/>
        </w:rPr>
      </w:pPr>
      <w:r w:rsidRPr="001F71A6">
        <w:rPr>
          <w:rFonts w:ascii="Arial" w:hAnsi="Arial" w:cs="Arial"/>
        </w:rPr>
        <w:t>part of an inheritance are hereby repealed.</w:t>
      </w:r>
    </w:p>
    <w:p w14:paraId="4B562ECF" w14:textId="77777777" w:rsidR="00943978" w:rsidRPr="001F71A6" w:rsidRDefault="00943978" w:rsidP="00943978">
      <w:pPr>
        <w:rPr>
          <w:rFonts w:ascii="Times New Roman" w:hAnsi="Times New Roman" w:cs="Times New Roman"/>
        </w:rPr>
      </w:pPr>
      <w:r w:rsidRPr="001F71A6">
        <w:rPr>
          <w:rFonts w:ascii="Arial" w:hAnsi="Arial" w:cs="Arial"/>
        </w:rPr>
        <w:t>C) Taxpayers shall no longer be permitted to receive a tax benefit for</w:t>
      </w:r>
    </w:p>
    <w:p w14:paraId="444E878D" w14:textId="77777777" w:rsidR="00943978" w:rsidRPr="001F71A6" w:rsidRDefault="00943978" w:rsidP="00943978">
      <w:pPr>
        <w:rPr>
          <w:rFonts w:ascii="Times New Roman" w:hAnsi="Times New Roman" w:cs="Times New Roman"/>
        </w:rPr>
      </w:pPr>
      <w:r w:rsidRPr="001F71A6">
        <w:rPr>
          <w:rFonts w:ascii="Arial" w:hAnsi="Arial" w:cs="Arial"/>
        </w:rPr>
        <w:t>itemized deductions of any kind.</w:t>
      </w:r>
    </w:p>
    <w:p w14:paraId="13B30996" w14:textId="77777777" w:rsidR="00943978" w:rsidRPr="001F71A6" w:rsidRDefault="00943978" w:rsidP="00943978">
      <w:pPr>
        <w:rPr>
          <w:rFonts w:ascii="Times New Roman" w:hAnsi="Times New Roman" w:cs="Times New Roman"/>
        </w:rPr>
      </w:pPr>
      <w:r w:rsidRPr="001F71A6">
        <w:rPr>
          <w:rFonts w:ascii="Arial" w:hAnsi="Arial" w:cs="Arial"/>
        </w:rPr>
        <w:t>D) All tax incentives for mortgage interest shall be abolished.</w:t>
      </w:r>
    </w:p>
    <w:p w14:paraId="56837F68" w14:textId="77777777" w:rsidR="00943978" w:rsidRPr="001F71A6" w:rsidRDefault="00943978" w:rsidP="00943978">
      <w:pPr>
        <w:rPr>
          <w:rFonts w:ascii="Times New Roman" w:hAnsi="Times New Roman" w:cs="Times New Roman"/>
        </w:rPr>
      </w:pPr>
      <w:r w:rsidRPr="001F71A6">
        <w:rPr>
          <w:rFonts w:ascii="Arial" w:hAnsi="Arial" w:cs="Arial"/>
        </w:rPr>
        <w:t xml:space="preserve"> </w:t>
      </w:r>
    </w:p>
    <w:p w14:paraId="0DBB904D" w14:textId="77777777" w:rsidR="00943978" w:rsidRPr="001F71A6" w:rsidRDefault="00943978" w:rsidP="00943978">
      <w:pPr>
        <w:rPr>
          <w:rFonts w:ascii="Times New Roman" w:hAnsi="Times New Roman" w:cs="Times New Roman"/>
        </w:rPr>
      </w:pPr>
      <w:r w:rsidRPr="001F71A6">
        <w:rPr>
          <w:rFonts w:ascii="Arial" w:hAnsi="Arial" w:cs="Arial"/>
        </w:rPr>
        <w:t>SECTION 2. As an exemption to Section 1(C), the Child Tax Credit shall remain intact.</w:t>
      </w:r>
    </w:p>
    <w:p w14:paraId="6F9B9371" w14:textId="77777777" w:rsidR="00943978" w:rsidRPr="001F71A6" w:rsidRDefault="00943978" w:rsidP="00943978">
      <w:pPr>
        <w:rPr>
          <w:rFonts w:ascii="Times New Roman" w:hAnsi="Times New Roman" w:cs="Times New Roman"/>
        </w:rPr>
      </w:pPr>
      <w:r w:rsidRPr="001F71A6">
        <w:rPr>
          <w:rFonts w:ascii="Arial" w:hAnsi="Arial" w:cs="Arial"/>
        </w:rPr>
        <w:t xml:space="preserve"> </w:t>
      </w:r>
    </w:p>
    <w:p w14:paraId="3E743C1B" w14:textId="77777777" w:rsidR="00943978" w:rsidRPr="001F71A6" w:rsidRDefault="00943978" w:rsidP="00943978">
      <w:pPr>
        <w:rPr>
          <w:rFonts w:ascii="Times New Roman" w:hAnsi="Times New Roman" w:cs="Times New Roman"/>
        </w:rPr>
      </w:pPr>
      <w:r w:rsidRPr="001F71A6">
        <w:rPr>
          <w:rFonts w:ascii="Arial" w:hAnsi="Arial" w:cs="Arial"/>
        </w:rPr>
        <w:t>SECTION 3. The Department of the Treasury and Internal Revenue Service shall carry</w:t>
      </w:r>
    </w:p>
    <w:p w14:paraId="0C329A93" w14:textId="77777777" w:rsidR="00943978" w:rsidRPr="001F71A6" w:rsidRDefault="00943978" w:rsidP="00943978">
      <w:pPr>
        <w:rPr>
          <w:rFonts w:ascii="Times New Roman" w:hAnsi="Times New Roman" w:cs="Times New Roman"/>
        </w:rPr>
      </w:pPr>
      <w:r w:rsidRPr="001F71A6">
        <w:rPr>
          <w:rFonts w:ascii="Arial" w:hAnsi="Arial" w:cs="Arial"/>
        </w:rPr>
        <w:t>out the provisions of this legislation.</w:t>
      </w:r>
    </w:p>
    <w:p w14:paraId="0C60A6D0" w14:textId="77777777" w:rsidR="00943978" w:rsidRPr="001F71A6" w:rsidRDefault="00943978" w:rsidP="00943978">
      <w:pPr>
        <w:rPr>
          <w:rFonts w:ascii="Times New Roman" w:hAnsi="Times New Roman" w:cs="Times New Roman"/>
        </w:rPr>
      </w:pPr>
      <w:r w:rsidRPr="001F71A6">
        <w:rPr>
          <w:rFonts w:ascii="Arial" w:hAnsi="Arial" w:cs="Arial"/>
        </w:rPr>
        <w:t xml:space="preserve"> </w:t>
      </w:r>
    </w:p>
    <w:p w14:paraId="72EC2FE2" w14:textId="77777777" w:rsidR="00943978" w:rsidRPr="001F71A6" w:rsidRDefault="00943978" w:rsidP="00943978">
      <w:pPr>
        <w:rPr>
          <w:rFonts w:ascii="Times New Roman" w:hAnsi="Times New Roman" w:cs="Times New Roman"/>
        </w:rPr>
      </w:pPr>
      <w:r w:rsidRPr="001F71A6">
        <w:rPr>
          <w:rFonts w:ascii="Arial" w:hAnsi="Arial" w:cs="Arial"/>
        </w:rPr>
        <w:t>SECTION 4. These provisions shall take effect for all income received after December</w:t>
      </w:r>
    </w:p>
    <w:p w14:paraId="69F5E563" w14:textId="77777777" w:rsidR="00943978" w:rsidRPr="001F71A6" w:rsidRDefault="00943978" w:rsidP="00943978">
      <w:pPr>
        <w:rPr>
          <w:rFonts w:ascii="Times New Roman" w:hAnsi="Times New Roman" w:cs="Times New Roman"/>
        </w:rPr>
      </w:pPr>
      <w:r w:rsidRPr="001F71A6">
        <w:rPr>
          <w:rFonts w:ascii="Arial" w:hAnsi="Arial" w:cs="Arial"/>
        </w:rPr>
        <w:t>31, 2018.</w:t>
      </w:r>
    </w:p>
    <w:p w14:paraId="196E0393" w14:textId="77777777" w:rsidR="00943978" w:rsidRPr="001F71A6" w:rsidRDefault="00943978" w:rsidP="00943978">
      <w:pPr>
        <w:rPr>
          <w:rFonts w:ascii="Times New Roman" w:hAnsi="Times New Roman" w:cs="Times New Roman"/>
        </w:rPr>
      </w:pPr>
      <w:r w:rsidRPr="001F71A6">
        <w:rPr>
          <w:rFonts w:ascii="Arial" w:hAnsi="Arial" w:cs="Arial"/>
        </w:rPr>
        <w:t xml:space="preserve"> </w:t>
      </w:r>
    </w:p>
    <w:p w14:paraId="2C8BD481" w14:textId="77777777" w:rsidR="00943978" w:rsidRPr="001F71A6" w:rsidRDefault="00943978" w:rsidP="00943978">
      <w:pPr>
        <w:rPr>
          <w:rFonts w:ascii="Times New Roman" w:hAnsi="Times New Roman" w:cs="Times New Roman"/>
        </w:rPr>
      </w:pPr>
      <w:r w:rsidRPr="001F71A6">
        <w:rPr>
          <w:rFonts w:ascii="Arial" w:hAnsi="Arial" w:cs="Arial"/>
        </w:rPr>
        <w:t>SECTION 5. All laws in conflict with this legislation are hereby declared null and void.</w:t>
      </w:r>
    </w:p>
    <w:p w14:paraId="0B6411E3" w14:textId="77777777" w:rsidR="00943978" w:rsidRPr="001F71A6" w:rsidRDefault="00943978" w:rsidP="00943978">
      <w:pPr>
        <w:spacing w:after="240"/>
        <w:rPr>
          <w:rFonts w:ascii="Times New Roman" w:eastAsia="Times New Roman" w:hAnsi="Times New Roman" w:cs="Times New Roman"/>
        </w:rPr>
      </w:pPr>
    </w:p>
    <w:p w14:paraId="190EEDB6" w14:textId="77777777" w:rsidR="00943978" w:rsidRDefault="00943978" w:rsidP="00943978"/>
    <w:p w14:paraId="6CC21417" w14:textId="77777777" w:rsidR="00943978" w:rsidRPr="00CE2FA6" w:rsidRDefault="00943978" w:rsidP="00943978"/>
    <w:p w14:paraId="6C89A04D" w14:textId="77777777" w:rsidR="00943978" w:rsidRDefault="00943978" w:rsidP="00943978"/>
    <w:p w14:paraId="76D7A42D" w14:textId="77777777" w:rsidR="00943978" w:rsidRDefault="00943978" w:rsidP="00943978"/>
    <w:p w14:paraId="49C25C71" w14:textId="77777777" w:rsidR="00CD52D9" w:rsidRDefault="00CD52D9"/>
    <w:p w14:paraId="40612BE6" w14:textId="77777777" w:rsidR="00CD52D9" w:rsidRDefault="00CD52D9" w:rsidP="00CD52D9">
      <w:pPr>
        <w:pStyle w:val="ListParagraph"/>
      </w:pPr>
    </w:p>
    <w:p w14:paraId="6ADDF004" w14:textId="77777777" w:rsidR="00CD52D9" w:rsidRDefault="00CD52D9" w:rsidP="00943978">
      <w:bookmarkStart w:id="1" w:name="_GoBack"/>
      <w:bookmarkEnd w:id="1"/>
    </w:p>
    <w:sectPr w:rsidR="00CD52D9" w:rsidSect="00F87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4721"/>
    <w:multiLevelType w:val="hybridMultilevel"/>
    <w:tmpl w:val="F9944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93505"/>
    <w:multiLevelType w:val="multilevel"/>
    <w:tmpl w:val="6E7263C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3D77373D"/>
    <w:multiLevelType w:val="multilevel"/>
    <w:tmpl w:val="A02C4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AE1AF5"/>
    <w:multiLevelType w:val="hybridMultilevel"/>
    <w:tmpl w:val="384C0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6F"/>
    <w:rsid w:val="0020013A"/>
    <w:rsid w:val="00366922"/>
    <w:rsid w:val="003D0856"/>
    <w:rsid w:val="00545D28"/>
    <w:rsid w:val="006327CF"/>
    <w:rsid w:val="006A3570"/>
    <w:rsid w:val="0077026F"/>
    <w:rsid w:val="008C65DD"/>
    <w:rsid w:val="00903DC3"/>
    <w:rsid w:val="00943978"/>
    <w:rsid w:val="00AA032A"/>
    <w:rsid w:val="00AD0A6C"/>
    <w:rsid w:val="00CD52D9"/>
    <w:rsid w:val="00D620CD"/>
    <w:rsid w:val="00D7092E"/>
    <w:rsid w:val="00F8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E21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19</Pages>
  <Words>2673</Words>
  <Characters>15240</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2017-12-11T19:31:00Z</dcterms:created>
  <dcterms:modified xsi:type="dcterms:W3CDTF">2017-12-21T03:50:00Z</dcterms:modified>
</cp:coreProperties>
</file>